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AFD" w:rsidRPr="00BF3ACB" w:rsidRDefault="00BF3ACB" w:rsidP="00BF3ACB">
      <w:pPr>
        <w:jc w:val="center"/>
        <w:rPr>
          <w:b/>
          <w:bCs/>
          <w:sz w:val="28"/>
          <w:szCs w:val="28"/>
        </w:rPr>
      </w:pPr>
      <w:r w:rsidRPr="00BF3ACB">
        <w:rPr>
          <w:b/>
          <w:bCs/>
          <w:sz w:val="28"/>
          <w:szCs w:val="28"/>
        </w:rPr>
        <w:t>ЗАКОНОДАТЕЛЬНОЕ СОБРАНИЕ ЛЕНИНГРАДСКОЙ ОБЛАСТИ</w:t>
      </w:r>
    </w:p>
    <w:p w:rsidR="00BF3ACB" w:rsidRDefault="00BF3ACB" w:rsidP="00BF3ACB">
      <w:pPr>
        <w:jc w:val="center"/>
        <w:rPr>
          <w:b/>
          <w:bCs/>
          <w:sz w:val="28"/>
          <w:szCs w:val="28"/>
        </w:rPr>
      </w:pPr>
    </w:p>
    <w:p w:rsidR="00BF3ACB" w:rsidRPr="00BF3ACB" w:rsidRDefault="00BF3ACB" w:rsidP="00BF3ACB">
      <w:pPr>
        <w:jc w:val="center"/>
        <w:rPr>
          <w:b/>
          <w:bCs/>
          <w:sz w:val="28"/>
          <w:szCs w:val="28"/>
        </w:rPr>
      </w:pPr>
      <w:r w:rsidRPr="00BF3ACB">
        <w:rPr>
          <w:b/>
          <w:bCs/>
          <w:sz w:val="28"/>
          <w:szCs w:val="28"/>
        </w:rPr>
        <w:t>ПОСТАНОВЛЕНИЕ</w:t>
      </w:r>
    </w:p>
    <w:p w:rsidR="00994AFD" w:rsidRPr="0013299C" w:rsidRDefault="00994AFD" w:rsidP="00DB496F">
      <w:pPr>
        <w:jc w:val="both"/>
        <w:rPr>
          <w:bCs/>
          <w:sz w:val="28"/>
          <w:szCs w:val="28"/>
        </w:rPr>
      </w:pPr>
    </w:p>
    <w:p w:rsidR="00994AFD" w:rsidRPr="00BE5FEE" w:rsidRDefault="00994AFD" w:rsidP="00DB496F">
      <w:pPr>
        <w:ind w:right="707"/>
        <w:jc w:val="center"/>
        <w:rPr>
          <w:bCs/>
          <w:sz w:val="28"/>
          <w:szCs w:val="27"/>
        </w:rPr>
      </w:pPr>
      <w:bookmarkStart w:id="0" w:name="_GoBack"/>
      <w:bookmarkEnd w:id="0"/>
      <w:r w:rsidRPr="0013299C">
        <w:rPr>
          <w:bCs/>
          <w:sz w:val="28"/>
          <w:szCs w:val="27"/>
        </w:rPr>
        <w:t xml:space="preserve">от </w:t>
      </w:r>
      <w:r w:rsidR="001F5DDD">
        <w:rPr>
          <w:bCs/>
          <w:sz w:val="28"/>
          <w:szCs w:val="27"/>
        </w:rPr>
        <w:t>2</w:t>
      </w:r>
      <w:r w:rsidR="00A54B12">
        <w:rPr>
          <w:bCs/>
          <w:sz w:val="28"/>
          <w:szCs w:val="27"/>
        </w:rPr>
        <w:t>7</w:t>
      </w:r>
      <w:r w:rsidRPr="0013299C">
        <w:rPr>
          <w:bCs/>
          <w:sz w:val="28"/>
          <w:szCs w:val="27"/>
        </w:rPr>
        <w:t xml:space="preserve"> </w:t>
      </w:r>
      <w:r w:rsidR="00A54B12">
        <w:rPr>
          <w:bCs/>
          <w:sz w:val="28"/>
          <w:szCs w:val="27"/>
        </w:rPr>
        <w:t>сентября</w:t>
      </w:r>
      <w:r w:rsidRPr="0013299C">
        <w:rPr>
          <w:bCs/>
          <w:sz w:val="28"/>
          <w:szCs w:val="27"/>
        </w:rPr>
        <w:t xml:space="preserve"> 202</w:t>
      </w:r>
      <w:r w:rsidR="005E57B5" w:rsidRPr="0013299C">
        <w:rPr>
          <w:bCs/>
          <w:sz w:val="28"/>
          <w:szCs w:val="27"/>
        </w:rPr>
        <w:t>3</w:t>
      </w:r>
      <w:r w:rsidRPr="0013299C">
        <w:rPr>
          <w:bCs/>
          <w:sz w:val="28"/>
          <w:szCs w:val="27"/>
        </w:rPr>
        <w:t xml:space="preserve"> года  № </w:t>
      </w:r>
      <w:r w:rsidR="00A54B12">
        <w:rPr>
          <w:bCs/>
          <w:sz w:val="28"/>
          <w:szCs w:val="27"/>
        </w:rPr>
        <w:t>464</w:t>
      </w:r>
    </w:p>
    <w:p w:rsidR="00994AFD" w:rsidRPr="0013299C" w:rsidRDefault="00994AFD" w:rsidP="00DB496F">
      <w:pPr>
        <w:ind w:right="707"/>
        <w:rPr>
          <w:bCs/>
          <w:sz w:val="20"/>
          <w:szCs w:val="28"/>
        </w:rPr>
      </w:pPr>
    </w:p>
    <w:p w:rsidR="00994AFD" w:rsidRPr="0013299C" w:rsidRDefault="00994AFD" w:rsidP="00DB496F">
      <w:pPr>
        <w:ind w:right="707"/>
        <w:rPr>
          <w:bCs/>
          <w:sz w:val="20"/>
          <w:szCs w:val="28"/>
        </w:rPr>
      </w:pPr>
    </w:p>
    <w:p w:rsidR="00BD26C0" w:rsidRPr="00706C10" w:rsidRDefault="00BD26C0" w:rsidP="00DB496F">
      <w:pPr>
        <w:ind w:right="707"/>
        <w:jc w:val="center"/>
        <w:rPr>
          <w:b/>
          <w:sz w:val="26"/>
          <w:szCs w:val="26"/>
        </w:rPr>
      </w:pPr>
      <w:r w:rsidRPr="00706C10">
        <w:rPr>
          <w:b/>
          <w:bCs/>
          <w:sz w:val="26"/>
          <w:szCs w:val="26"/>
        </w:rPr>
        <w:t xml:space="preserve">О </w:t>
      </w:r>
      <w:r w:rsidR="00A54B12" w:rsidRPr="00D169C4">
        <w:rPr>
          <w:b/>
          <w:sz w:val="26"/>
          <w:szCs w:val="26"/>
        </w:rPr>
        <w:t>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w:t>
      </w:r>
      <w:r w:rsidR="00A54B12" w:rsidRPr="00D169C4">
        <w:rPr>
          <w:b/>
          <w:color w:val="000000"/>
          <w:sz w:val="26"/>
          <w:szCs w:val="26"/>
        </w:rPr>
        <w:t>О внесении изменений в Федеральный закон "Об общих принципах организации местного самоуправления в Российской Федерации"</w:t>
      </w:r>
      <w:r w:rsidR="00A54B12">
        <w:rPr>
          <w:b/>
          <w:color w:val="000000"/>
          <w:sz w:val="26"/>
          <w:szCs w:val="26"/>
        </w:rPr>
        <w:t xml:space="preserve"> </w:t>
      </w:r>
      <w:r w:rsidR="00A54B12" w:rsidRPr="00D169C4">
        <w:rPr>
          <w:b/>
          <w:color w:val="000000"/>
          <w:sz w:val="26"/>
          <w:szCs w:val="26"/>
        </w:rPr>
        <w:t>и статью 25 Федерального закона "Об общих принципах организации публичной власти в субъектах Российской Федерации</w:t>
      </w:r>
      <w:r w:rsidR="00A54B12" w:rsidRPr="00D169C4">
        <w:rPr>
          <w:b/>
          <w:bCs/>
          <w:sz w:val="26"/>
          <w:szCs w:val="26"/>
        </w:rPr>
        <w:t>"</w:t>
      </w:r>
    </w:p>
    <w:p w:rsidR="00994AFD" w:rsidRPr="00954E63" w:rsidRDefault="00994AFD" w:rsidP="00DB496F">
      <w:pPr>
        <w:ind w:right="5035"/>
        <w:jc w:val="both"/>
        <w:rPr>
          <w:bCs/>
          <w:sz w:val="28"/>
          <w:szCs w:val="28"/>
        </w:rPr>
      </w:pPr>
    </w:p>
    <w:p w:rsidR="00994AFD" w:rsidRPr="00954E63" w:rsidRDefault="00994AFD" w:rsidP="00DB496F">
      <w:pPr>
        <w:ind w:right="5035"/>
        <w:jc w:val="both"/>
        <w:rPr>
          <w:bCs/>
          <w:sz w:val="28"/>
          <w:szCs w:val="28"/>
        </w:rPr>
      </w:pPr>
    </w:p>
    <w:p w:rsidR="00994AFD" w:rsidRPr="00954E63" w:rsidRDefault="00994AFD" w:rsidP="00DB496F">
      <w:pPr>
        <w:pStyle w:val="21"/>
        <w:ind w:firstLine="709"/>
        <w:rPr>
          <w:bCs/>
          <w:szCs w:val="28"/>
        </w:rPr>
      </w:pPr>
      <w:r w:rsidRPr="00954E63">
        <w:rPr>
          <w:bCs/>
          <w:szCs w:val="28"/>
        </w:rPr>
        <w:t xml:space="preserve">В соответствии со статьей 104 Конституции Российской Федерации Законодательное собрание Ленинградской области     п о с т а н о в л я е т: </w:t>
      </w:r>
    </w:p>
    <w:p w:rsidR="00994AFD" w:rsidRPr="00954E63" w:rsidRDefault="00994AFD" w:rsidP="00DB496F">
      <w:pPr>
        <w:pStyle w:val="21"/>
        <w:ind w:firstLine="709"/>
        <w:rPr>
          <w:bCs/>
          <w:szCs w:val="28"/>
        </w:rPr>
      </w:pPr>
    </w:p>
    <w:p w:rsidR="00A54B12" w:rsidRPr="00D169C4" w:rsidRDefault="00A54B12" w:rsidP="00A54B12">
      <w:pPr>
        <w:ind w:firstLine="709"/>
        <w:jc w:val="both"/>
        <w:rPr>
          <w:sz w:val="28"/>
          <w:szCs w:val="28"/>
        </w:rPr>
      </w:pPr>
      <w:r w:rsidRPr="00D169C4">
        <w:rPr>
          <w:color w:val="000000"/>
          <w:sz w:val="28"/>
          <w:szCs w:val="28"/>
        </w:rPr>
        <w:t>1.</w:t>
      </w:r>
      <w:r>
        <w:rPr>
          <w:color w:val="000000"/>
          <w:sz w:val="28"/>
          <w:szCs w:val="28"/>
        </w:rPr>
        <w:t> </w:t>
      </w:r>
      <w:r w:rsidRPr="00D169C4">
        <w:rPr>
          <w:color w:val="000000"/>
          <w:sz w:val="28"/>
          <w:szCs w:val="28"/>
        </w:rPr>
        <w:t xml:space="preserve">Внести в Государственную Думу Федерального Собрания Российской Федерации в порядке законодательной инициативы проект федерального закона </w:t>
      </w:r>
      <w:r w:rsidRPr="00D169C4">
        <w:rPr>
          <w:sz w:val="28"/>
          <w:szCs w:val="28"/>
        </w:rPr>
        <w:t>"</w:t>
      </w:r>
      <w:r w:rsidRPr="00D169C4">
        <w:rPr>
          <w:color w:val="000000"/>
          <w:sz w:val="28"/>
          <w:szCs w:val="28"/>
        </w:rPr>
        <w:t>О внесении изменений в Федеральный закон "Об общих принципах организации местного самоуправления в Российской Федерации"</w:t>
      </w:r>
      <w:r>
        <w:rPr>
          <w:color w:val="000000"/>
          <w:sz w:val="28"/>
          <w:szCs w:val="28"/>
        </w:rPr>
        <w:t xml:space="preserve"> </w:t>
      </w:r>
      <w:r w:rsidRPr="00D169C4">
        <w:rPr>
          <w:color w:val="000000"/>
          <w:sz w:val="28"/>
          <w:szCs w:val="28"/>
        </w:rPr>
        <w:t>и статью 25 Федерального закона "Об общих принципах организации публичной власти в</w:t>
      </w:r>
      <w:r>
        <w:rPr>
          <w:color w:val="000000"/>
          <w:sz w:val="28"/>
          <w:szCs w:val="28"/>
        </w:rPr>
        <w:t> </w:t>
      </w:r>
      <w:r w:rsidRPr="00D169C4">
        <w:rPr>
          <w:color w:val="000000"/>
          <w:sz w:val="28"/>
          <w:szCs w:val="28"/>
        </w:rPr>
        <w:t>субъектах Российской Федерации</w:t>
      </w:r>
      <w:r w:rsidRPr="00D169C4">
        <w:rPr>
          <w:bCs/>
          <w:sz w:val="28"/>
        </w:rPr>
        <w:t>"</w:t>
      </w:r>
      <w:r w:rsidRPr="00D169C4">
        <w:rPr>
          <w:sz w:val="28"/>
          <w:szCs w:val="28"/>
        </w:rPr>
        <w:t>.</w:t>
      </w:r>
    </w:p>
    <w:p w:rsidR="00A54B12" w:rsidRDefault="00A54B12" w:rsidP="00A54B12">
      <w:pPr>
        <w:pStyle w:val="ConsPlusNormal"/>
        <w:ind w:firstLine="709"/>
        <w:jc w:val="both"/>
        <w:rPr>
          <w:rFonts w:ascii="Times New Roman" w:hAnsi="Times New Roman" w:cs="Times New Roman"/>
          <w:sz w:val="28"/>
          <w:szCs w:val="28"/>
        </w:rPr>
      </w:pPr>
    </w:p>
    <w:p w:rsidR="00A54B12" w:rsidRPr="00D169C4" w:rsidRDefault="00A54B12" w:rsidP="00A54B12">
      <w:pPr>
        <w:pStyle w:val="ConsPlusNormal"/>
        <w:ind w:firstLine="709"/>
        <w:jc w:val="both"/>
        <w:rPr>
          <w:rFonts w:ascii="Times New Roman" w:hAnsi="Times New Roman" w:cs="Times New Roman"/>
          <w:sz w:val="28"/>
          <w:szCs w:val="28"/>
        </w:rPr>
      </w:pPr>
      <w:r w:rsidRPr="00D169C4">
        <w:rPr>
          <w:rFonts w:ascii="Times New Roman" w:hAnsi="Times New Roman" w:cs="Times New Roman"/>
          <w:sz w:val="28"/>
          <w:szCs w:val="28"/>
        </w:rPr>
        <w:t>2.</w:t>
      </w:r>
      <w:r>
        <w:rPr>
          <w:rFonts w:ascii="Times New Roman" w:hAnsi="Times New Roman" w:cs="Times New Roman"/>
          <w:sz w:val="28"/>
          <w:szCs w:val="28"/>
        </w:rPr>
        <w:t> </w:t>
      </w:r>
      <w:r w:rsidRPr="00D169C4">
        <w:rPr>
          <w:rFonts w:ascii="Times New Roman" w:hAnsi="Times New Roman" w:cs="Times New Roman"/>
          <w:sz w:val="28"/>
          <w:szCs w:val="28"/>
        </w:rPr>
        <w:t xml:space="preserve">Направить </w:t>
      </w:r>
      <w:r w:rsidR="00DB2807">
        <w:rPr>
          <w:rFonts w:ascii="Times New Roman" w:hAnsi="Times New Roman" w:cs="Times New Roman"/>
          <w:sz w:val="28"/>
          <w:szCs w:val="28"/>
        </w:rPr>
        <w:t xml:space="preserve">указанный </w:t>
      </w:r>
      <w:hyperlink r:id="rId7" w:history="1">
        <w:r w:rsidRPr="00D169C4">
          <w:rPr>
            <w:rFonts w:ascii="Times New Roman" w:hAnsi="Times New Roman" w:cs="Times New Roman"/>
            <w:sz w:val="28"/>
            <w:szCs w:val="28"/>
          </w:rPr>
          <w:t>проект</w:t>
        </w:r>
      </w:hyperlink>
      <w:r w:rsidRPr="00D169C4">
        <w:rPr>
          <w:rFonts w:ascii="Times New Roman" w:hAnsi="Times New Roman" w:cs="Times New Roman"/>
          <w:sz w:val="28"/>
          <w:szCs w:val="28"/>
        </w:rPr>
        <w:t xml:space="preserve"> федерального закона в Правительство Российской Федерации для получения заключения.</w:t>
      </w:r>
    </w:p>
    <w:p w:rsidR="00A54B12" w:rsidRDefault="00A54B12" w:rsidP="00A54B12">
      <w:pPr>
        <w:ind w:firstLine="709"/>
        <w:jc w:val="both"/>
        <w:rPr>
          <w:color w:val="000000"/>
          <w:sz w:val="28"/>
          <w:szCs w:val="28"/>
        </w:rPr>
      </w:pPr>
    </w:p>
    <w:p w:rsidR="00A54B12" w:rsidRPr="00D169C4" w:rsidRDefault="00A54B12" w:rsidP="00A54B12">
      <w:pPr>
        <w:ind w:firstLine="709"/>
        <w:jc w:val="both"/>
        <w:rPr>
          <w:color w:val="000000"/>
          <w:sz w:val="28"/>
          <w:szCs w:val="28"/>
        </w:rPr>
      </w:pPr>
      <w:r w:rsidRPr="00D169C4">
        <w:rPr>
          <w:color w:val="000000"/>
          <w:sz w:val="28"/>
          <w:szCs w:val="28"/>
        </w:rPr>
        <w:t>3.</w:t>
      </w:r>
      <w:r>
        <w:rPr>
          <w:color w:val="000000"/>
          <w:sz w:val="28"/>
          <w:szCs w:val="28"/>
        </w:rPr>
        <w:t> </w:t>
      </w:r>
      <w:r w:rsidRPr="00D169C4">
        <w:rPr>
          <w:color w:val="000000"/>
          <w:sz w:val="28"/>
          <w:szCs w:val="28"/>
        </w:rPr>
        <w:t>Уполномочить депутата Государственной Думы Федерального Собрания Российской Федерации С.В.</w:t>
      </w:r>
      <w:r>
        <w:rPr>
          <w:color w:val="000000"/>
          <w:sz w:val="28"/>
          <w:szCs w:val="28"/>
        </w:rPr>
        <w:t> </w:t>
      </w:r>
      <w:r w:rsidRPr="00D169C4">
        <w:rPr>
          <w:color w:val="000000"/>
          <w:sz w:val="28"/>
          <w:szCs w:val="28"/>
        </w:rPr>
        <w:t>Яхнюка представлять проект федерального</w:t>
      </w:r>
      <w:r>
        <w:rPr>
          <w:color w:val="000000"/>
          <w:sz w:val="28"/>
          <w:szCs w:val="28"/>
        </w:rPr>
        <w:t xml:space="preserve"> закона</w:t>
      </w:r>
      <w:r w:rsidRPr="00D169C4">
        <w:rPr>
          <w:color w:val="000000"/>
          <w:sz w:val="28"/>
          <w:szCs w:val="28"/>
        </w:rPr>
        <w:t xml:space="preserve"> </w:t>
      </w:r>
      <w:r w:rsidRPr="00D169C4">
        <w:rPr>
          <w:sz w:val="28"/>
          <w:szCs w:val="28"/>
        </w:rPr>
        <w:t>"</w:t>
      </w:r>
      <w:r w:rsidRPr="00D169C4">
        <w:rPr>
          <w:color w:val="000000"/>
          <w:sz w:val="28"/>
          <w:szCs w:val="28"/>
        </w:rPr>
        <w:t>О внесении изменений в Федеральный закон "Об общих принципах организации местного самоуправления в Российской Федерации"</w:t>
      </w:r>
      <w:r>
        <w:rPr>
          <w:color w:val="000000"/>
          <w:sz w:val="28"/>
          <w:szCs w:val="28"/>
        </w:rPr>
        <w:t xml:space="preserve"> </w:t>
      </w:r>
      <w:r>
        <w:rPr>
          <w:color w:val="000000"/>
          <w:sz w:val="28"/>
          <w:szCs w:val="28"/>
        </w:rPr>
        <w:br/>
      </w:r>
      <w:r w:rsidRPr="00D169C4">
        <w:rPr>
          <w:color w:val="000000"/>
          <w:sz w:val="28"/>
          <w:szCs w:val="28"/>
        </w:rPr>
        <w:t>и статью 25 Федерального закона "Об общих принципах организации публичной власти в субъектах Российской Федерации</w:t>
      </w:r>
      <w:r w:rsidRPr="00D169C4">
        <w:rPr>
          <w:bCs/>
          <w:sz w:val="28"/>
        </w:rPr>
        <w:t>"</w:t>
      </w:r>
      <w:r>
        <w:rPr>
          <w:sz w:val="28"/>
          <w:szCs w:val="28"/>
        </w:rPr>
        <w:t xml:space="preserve"> </w:t>
      </w:r>
      <w:r w:rsidRPr="00D169C4">
        <w:rPr>
          <w:color w:val="000000"/>
          <w:sz w:val="28"/>
          <w:szCs w:val="28"/>
        </w:rPr>
        <w:t>при его рассмотрении в</w:t>
      </w:r>
      <w:r>
        <w:rPr>
          <w:color w:val="000000"/>
          <w:sz w:val="28"/>
          <w:szCs w:val="28"/>
        </w:rPr>
        <w:t> </w:t>
      </w:r>
      <w:r w:rsidRPr="00D169C4">
        <w:rPr>
          <w:color w:val="000000"/>
          <w:sz w:val="28"/>
          <w:szCs w:val="28"/>
        </w:rPr>
        <w:t>Государственной Думе Федерального Собрания Российской Федерации.</w:t>
      </w:r>
    </w:p>
    <w:p w:rsidR="00A54B12" w:rsidRDefault="00A54B12" w:rsidP="00A54B12">
      <w:pPr>
        <w:ind w:firstLine="709"/>
        <w:jc w:val="both"/>
        <w:rPr>
          <w:color w:val="000000"/>
          <w:sz w:val="28"/>
          <w:szCs w:val="28"/>
        </w:rPr>
      </w:pPr>
    </w:p>
    <w:p w:rsidR="00A54B12" w:rsidRPr="00D169C4" w:rsidRDefault="00A54B12" w:rsidP="00A54B12">
      <w:pPr>
        <w:ind w:firstLine="709"/>
        <w:jc w:val="both"/>
        <w:rPr>
          <w:color w:val="000000"/>
          <w:sz w:val="28"/>
          <w:szCs w:val="28"/>
        </w:rPr>
      </w:pPr>
      <w:r w:rsidRPr="00D169C4">
        <w:rPr>
          <w:color w:val="000000"/>
          <w:sz w:val="28"/>
          <w:szCs w:val="28"/>
        </w:rPr>
        <w:t>4.</w:t>
      </w:r>
      <w:r>
        <w:rPr>
          <w:color w:val="000000"/>
          <w:sz w:val="28"/>
          <w:szCs w:val="28"/>
        </w:rPr>
        <w:t> </w:t>
      </w:r>
      <w:r w:rsidRPr="00D169C4">
        <w:rPr>
          <w:color w:val="000000"/>
          <w:sz w:val="28"/>
          <w:szCs w:val="28"/>
        </w:rPr>
        <w:t>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w:t>
      </w:r>
      <w:r>
        <w:rPr>
          <w:color w:val="000000"/>
          <w:sz w:val="28"/>
          <w:szCs w:val="28"/>
        </w:rPr>
        <w:t> </w:t>
      </w:r>
      <w:r w:rsidRPr="00D169C4">
        <w:rPr>
          <w:color w:val="000000"/>
          <w:sz w:val="28"/>
          <w:szCs w:val="28"/>
        </w:rPr>
        <w:t xml:space="preserve">Государственной Думе Федерального Собрания Российской Федерации. </w:t>
      </w:r>
    </w:p>
    <w:p w:rsidR="00A54B12" w:rsidRDefault="00A54B12" w:rsidP="00A54B12">
      <w:pPr>
        <w:ind w:firstLine="709"/>
        <w:jc w:val="both"/>
        <w:rPr>
          <w:color w:val="000000"/>
          <w:sz w:val="28"/>
          <w:szCs w:val="28"/>
        </w:rPr>
      </w:pPr>
    </w:p>
    <w:p w:rsidR="00A54B12" w:rsidRPr="00D169C4" w:rsidRDefault="00A54B12" w:rsidP="00A54B12">
      <w:pPr>
        <w:ind w:firstLine="709"/>
        <w:jc w:val="both"/>
        <w:rPr>
          <w:color w:val="000000"/>
          <w:sz w:val="28"/>
          <w:szCs w:val="28"/>
        </w:rPr>
      </w:pPr>
      <w:r w:rsidRPr="00D169C4">
        <w:rPr>
          <w:color w:val="000000"/>
          <w:sz w:val="28"/>
          <w:szCs w:val="28"/>
        </w:rPr>
        <w:t>5.</w:t>
      </w:r>
      <w:r>
        <w:rPr>
          <w:color w:val="000000"/>
          <w:sz w:val="28"/>
          <w:szCs w:val="28"/>
        </w:rPr>
        <w:t> </w:t>
      </w:r>
      <w:r w:rsidRPr="00D169C4">
        <w:rPr>
          <w:color w:val="000000"/>
          <w:sz w:val="28"/>
          <w:szCs w:val="28"/>
        </w:rPr>
        <w:t xml:space="preserve">Направить настоящее постановление в законодательные органы субъектов Российской Федерации с просьбой поддержать </w:t>
      </w:r>
      <w:r>
        <w:rPr>
          <w:color w:val="000000"/>
          <w:sz w:val="28"/>
          <w:szCs w:val="28"/>
        </w:rPr>
        <w:t>указанную</w:t>
      </w:r>
      <w:r w:rsidRPr="00D169C4">
        <w:rPr>
          <w:color w:val="000000"/>
          <w:sz w:val="28"/>
          <w:szCs w:val="28"/>
        </w:rPr>
        <w:t xml:space="preserve"> законодательную инициативу.</w:t>
      </w:r>
    </w:p>
    <w:p w:rsidR="00A54B12" w:rsidRDefault="00A54B12" w:rsidP="00A54B12">
      <w:pPr>
        <w:ind w:firstLine="709"/>
        <w:jc w:val="both"/>
        <w:rPr>
          <w:color w:val="000000"/>
          <w:sz w:val="28"/>
          <w:szCs w:val="28"/>
        </w:rPr>
      </w:pPr>
    </w:p>
    <w:p w:rsidR="00A54B12" w:rsidRPr="00D169C4" w:rsidRDefault="00A54B12" w:rsidP="00A54B12">
      <w:pPr>
        <w:ind w:firstLine="709"/>
        <w:jc w:val="both"/>
        <w:rPr>
          <w:color w:val="000000"/>
          <w:sz w:val="28"/>
          <w:szCs w:val="28"/>
        </w:rPr>
      </w:pPr>
      <w:r w:rsidRPr="00D169C4">
        <w:rPr>
          <w:color w:val="000000"/>
          <w:sz w:val="28"/>
          <w:szCs w:val="28"/>
        </w:rPr>
        <w:lastRenderedPageBreak/>
        <w:t>6.</w:t>
      </w:r>
      <w:r>
        <w:rPr>
          <w:color w:val="000000"/>
          <w:sz w:val="28"/>
          <w:szCs w:val="28"/>
        </w:rPr>
        <w:t> </w:t>
      </w:r>
      <w:r w:rsidRPr="00D169C4">
        <w:rPr>
          <w:color w:val="000000"/>
          <w:sz w:val="28"/>
          <w:szCs w:val="28"/>
        </w:rPr>
        <w:t>Контроль за исполнением постановления возложить на заместителя Председателя Законодательного собрания Ленинградской области С.И.</w:t>
      </w:r>
      <w:r>
        <w:rPr>
          <w:color w:val="000000"/>
          <w:sz w:val="28"/>
          <w:szCs w:val="28"/>
        </w:rPr>
        <w:t> </w:t>
      </w:r>
      <w:r w:rsidRPr="00D169C4">
        <w:rPr>
          <w:color w:val="000000"/>
          <w:sz w:val="28"/>
          <w:szCs w:val="28"/>
        </w:rPr>
        <w:t>Алиева.</w:t>
      </w:r>
    </w:p>
    <w:p w:rsidR="00A54B12" w:rsidRDefault="00A54B12" w:rsidP="00A54B12">
      <w:pPr>
        <w:ind w:firstLine="709"/>
        <w:jc w:val="both"/>
        <w:rPr>
          <w:color w:val="000000"/>
          <w:sz w:val="28"/>
          <w:szCs w:val="28"/>
        </w:rPr>
      </w:pPr>
    </w:p>
    <w:p w:rsidR="00A54B12" w:rsidRPr="00D169C4" w:rsidRDefault="00A54B12" w:rsidP="00A54B12">
      <w:pPr>
        <w:ind w:firstLine="709"/>
        <w:jc w:val="both"/>
        <w:rPr>
          <w:color w:val="000000"/>
          <w:sz w:val="28"/>
          <w:szCs w:val="28"/>
        </w:rPr>
      </w:pPr>
      <w:r w:rsidRPr="00D169C4">
        <w:rPr>
          <w:color w:val="000000"/>
          <w:sz w:val="28"/>
          <w:szCs w:val="28"/>
        </w:rPr>
        <w:t>7.</w:t>
      </w:r>
      <w:r>
        <w:rPr>
          <w:color w:val="000000"/>
          <w:sz w:val="28"/>
          <w:szCs w:val="28"/>
        </w:rPr>
        <w:t> </w:t>
      </w:r>
      <w:r w:rsidRPr="00D169C4">
        <w:rPr>
          <w:color w:val="000000"/>
          <w:sz w:val="28"/>
          <w:szCs w:val="28"/>
        </w:rPr>
        <w:t>Постановление вступает в силу со дня его принятия.</w:t>
      </w:r>
    </w:p>
    <w:p w:rsidR="00994AFD" w:rsidRPr="00954E63" w:rsidRDefault="00994AFD" w:rsidP="00DB496F">
      <w:pPr>
        <w:autoSpaceDE w:val="0"/>
        <w:autoSpaceDN w:val="0"/>
        <w:adjustRightInd w:val="0"/>
        <w:rPr>
          <w:bCs/>
          <w:sz w:val="28"/>
          <w:szCs w:val="28"/>
        </w:rPr>
      </w:pPr>
    </w:p>
    <w:p w:rsidR="00617339" w:rsidRPr="00954E63" w:rsidRDefault="00617339" w:rsidP="00DB496F">
      <w:pPr>
        <w:autoSpaceDE w:val="0"/>
        <w:autoSpaceDN w:val="0"/>
        <w:adjustRightInd w:val="0"/>
        <w:rPr>
          <w:bCs/>
          <w:sz w:val="28"/>
          <w:szCs w:val="28"/>
        </w:rPr>
      </w:pPr>
    </w:p>
    <w:p w:rsidR="00617339" w:rsidRPr="00954E63" w:rsidRDefault="00617339" w:rsidP="00DB496F">
      <w:pPr>
        <w:autoSpaceDE w:val="0"/>
        <w:autoSpaceDN w:val="0"/>
        <w:adjustRightInd w:val="0"/>
        <w:rPr>
          <w:bCs/>
          <w:sz w:val="28"/>
          <w:szCs w:val="28"/>
        </w:rPr>
      </w:pPr>
    </w:p>
    <w:p w:rsidR="00994AFD" w:rsidRPr="00954E63" w:rsidRDefault="00994AFD" w:rsidP="00DB496F">
      <w:pPr>
        <w:pStyle w:val="a9"/>
        <w:tabs>
          <w:tab w:val="right" w:pos="9639"/>
        </w:tabs>
        <w:spacing w:after="0"/>
        <w:ind w:left="0"/>
        <w:rPr>
          <w:b/>
          <w:sz w:val="28"/>
          <w:szCs w:val="28"/>
        </w:rPr>
      </w:pPr>
      <w:r w:rsidRPr="00954E63">
        <w:rPr>
          <w:sz w:val="28"/>
          <w:szCs w:val="28"/>
        </w:rPr>
        <w:t xml:space="preserve">Председатель </w:t>
      </w:r>
      <w:r w:rsidRPr="00954E63">
        <w:rPr>
          <w:sz w:val="28"/>
          <w:szCs w:val="28"/>
        </w:rPr>
        <w:br/>
        <w:t>Законодательного собрания</w:t>
      </w:r>
      <w:r w:rsidRPr="00954E63">
        <w:rPr>
          <w:sz w:val="28"/>
          <w:szCs w:val="28"/>
        </w:rPr>
        <w:tab/>
        <w:t>С. Бебенин</w:t>
      </w:r>
    </w:p>
    <w:p w:rsidR="00994AFD" w:rsidRPr="00954E63" w:rsidRDefault="00994AFD" w:rsidP="00DB496F">
      <w:pPr>
        <w:pStyle w:val="ConsPlusTitle"/>
        <w:ind w:firstLine="709"/>
        <w:jc w:val="both"/>
        <w:rPr>
          <w:b w:val="0"/>
        </w:rPr>
        <w:sectPr w:rsidR="00994AFD" w:rsidRPr="00954E63" w:rsidSect="00617339">
          <w:headerReference w:type="default" r:id="rId8"/>
          <w:pgSz w:w="11906" w:h="16838" w:code="9"/>
          <w:pgMar w:top="1134" w:right="737" w:bottom="1134" w:left="1531" w:header="709" w:footer="709" w:gutter="0"/>
          <w:cols w:space="708"/>
          <w:titlePg/>
          <w:docGrid w:linePitch="360"/>
        </w:sectPr>
      </w:pPr>
    </w:p>
    <w:p w:rsidR="00994AFD" w:rsidRPr="0013299C" w:rsidRDefault="00994AFD" w:rsidP="005B53A6">
      <w:pPr>
        <w:spacing w:line="235" w:lineRule="auto"/>
        <w:ind w:left="6237"/>
        <w:jc w:val="both"/>
        <w:outlineLvl w:val="0"/>
      </w:pPr>
      <w:r w:rsidRPr="0013299C">
        <w:lastRenderedPageBreak/>
        <w:t xml:space="preserve">Проект вносится </w:t>
      </w:r>
    </w:p>
    <w:p w:rsidR="00994AFD" w:rsidRPr="0013299C" w:rsidRDefault="00994AFD" w:rsidP="005B53A6">
      <w:pPr>
        <w:spacing w:line="235" w:lineRule="auto"/>
        <w:ind w:left="6237"/>
        <w:jc w:val="both"/>
      </w:pPr>
      <w:r w:rsidRPr="0013299C">
        <w:t xml:space="preserve">Законодательным собранием </w:t>
      </w:r>
    </w:p>
    <w:p w:rsidR="00994AFD" w:rsidRPr="0013299C" w:rsidRDefault="00994AFD" w:rsidP="005B53A6">
      <w:pPr>
        <w:spacing w:line="235" w:lineRule="auto"/>
        <w:ind w:left="6237"/>
        <w:jc w:val="both"/>
      </w:pPr>
      <w:r w:rsidRPr="0013299C">
        <w:t xml:space="preserve">Ленинградской области </w:t>
      </w:r>
    </w:p>
    <w:p w:rsidR="00486A25" w:rsidRDefault="00486A25" w:rsidP="005B53A6">
      <w:pPr>
        <w:spacing w:line="235" w:lineRule="auto"/>
        <w:rPr>
          <w:sz w:val="28"/>
          <w:szCs w:val="28"/>
        </w:rPr>
      </w:pPr>
    </w:p>
    <w:p w:rsidR="000F732E" w:rsidRPr="00486A25" w:rsidRDefault="000F732E" w:rsidP="005B53A6">
      <w:pPr>
        <w:spacing w:line="235" w:lineRule="auto"/>
        <w:rPr>
          <w:sz w:val="28"/>
          <w:szCs w:val="28"/>
        </w:rPr>
      </w:pPr>
    </w:p>
    <w:p w:rsidR="00F31545" w:rsidRPr="00486A25" w:rsidRDefault="00F31545" w:rsidP="005B53A6">
      <w:pPr>
        <w:spacing w:line="235" w:lineRule="auto"/>
        <w:rPr>
          <w:sz w:val="28"/>
          <w:szCs w:val="28"/>
        </w:rPr>
      </w:pPr>
    </w:p>
    <w:p w:rsidR="00994AFD" w:rsidRPr="00486A25" w:rsidRDefault="00994AFD" w:rsidP="005B53A6">
      <w:pPr>
        <w:spacing w:line="235" w:lineRule="auto"/>
        <w:rPr>
          <w:sz w:val="28"/>
          <w:szCs w:val="28"/>
        </w:rPr>
      </w:pPr>
    </w:p>
    <w:p w:rsidR="00994AFD" w:rsidRPr="00486A25" w:rsidRDefault="00994AFD" w:rsidP="005B53A6">
      <w:pPr>
        <w:spacing w:line="235" w:lineRule="auto"/>
        <w:jc w:val="center"/>
        <w:rPr>
          <w:sz w:val="28"/>
          <w:szCs w:val="28"/>
        </w:rPr>
      </w:pPr>
      <w:bookmarkStart w:id="1" w:name="Par35"/>
      <w:bookmarkEnd w:id="1"/>
      <w:r w:rsidRPr="00486A25">
        <w:rPr>
          <w:sz w:val="28"/>
          <w:szCs w:val="28"/>
        </w:rPr>
        <w:t>РОССИЙСКАЯ ФЕДЕРАЦИЯ</w:t>
      </w:r>
    </w:p>
    <w:p w:rsidR="00994AFD" w:rsidRPr="00486A25" w:rsidRDefault="00994AFD" w:rsidP="005B53A6">
      <w:pPr>
        <w:spacing w:line="235" w:lineRule="auto"/>
        <w:jc w:val="center"/>
        <w:rPr>
          <w:sz w:val="28"/>
          <w:szCs w:val="28"/>
        </w:rPr>
      </w:pPr>
    </w:p>
    <w:p w:rsidR="00994AFD" w:rsidRPr="00486A25" w:rsidRDefault="00994AFD" w:rsidP="005B53A6">
      <w:pPr>
        <w:spacing w:line="235" w:lineRule="auto"/>
        <w:jc w:val="center"/>
        <w:rPr>
          <w:sz w:val="28"/>
          <w:szCs w:val="28"/>
        </w:rPr>
      </w:pPr>
      <w:r w:rsidRPr="00486A25">
        <w:rPr>
          <w:sz w:val="28"/>
          <w:szCs w:val="28"/>
        </w:rPr>
        <w:t>ФЕДЕРАЛЬНЫЙ ЗАКОН</w:t>
      </w:r>
    </w:p>
    <w:p w:rsidR="00994AFD" w:rsidRPr="00620724" w:rsidRDefault="00994AFD" w:rsidP="005B53A6">
      <w:pPr>
        <w:spacing w:line="235" w:lineRule="auto"/>
        <w:outlineLvl w:val="0"/>
        <w:rPr>
          <w:sz w:val="16"/>
          <w:szCs w:val="28"/>
        </w:rPr>
      </w:pPr>
    </w:p>
    <w:p w:rsidR="00C13BDB" w:rsidRPr="00620724" w:rsidRDefault="00C13BDB" w:rsidP="005B53A6">
      <w:pPr>
        <w:spacing w:line="235" w:lineRule="auto"/>
        <w:outlineLvl w:val="0"/>
        <w:rPr>
          <w:sz w:val="16"/>
          <w:szCs w:val="28"/>
        </w:rPr>
      </w:pPr>
    </w:p>
    <w:p w:rsidR="00A54B12" w:rsidRPr="00A54B12" w:rsidRDefault="00A54B12" w:rsidP="005B53A6">
      <w:pPr>
        <w:spacing w:line="235" w:lineRule="auto"/>
        <w:ind w:hanging="10"/>
        <w:jc w:val="center"/>
        <w:rPr>
          <w:b/>
          <w:sz w:val="28"/>
          <w:szCs w:val="26"/>
        </w:rPr>
      </w:pPr>
      <w:r w:rsidRPr="00A54B12">
        <w:rPr>
          <w:b/>
          <w:sz w:val="28"/>
          <w:szCs w:val="26"/>
        </w:rPr>
        <w:t xml:space="preserve">О внесении изменений в Федеральный закон "Об общих принципах организации местного самоуправления в Российской Федерации" </w:t>
      </w:r>
      <w:r w:rsidR="00620724">
        <w:rPr>
          <w:b/>
          <w:sz w:val="28"/>
          <w:szCs w:val="26"/>
        </w:rPr>
        <w:br/>
      </w:r>
      <w:r w:rsidRPr="00A54B12">
        <w:rPr>
          <w:b/>
          <w:sz w:val="28"/>
          <w:szCs w:val="26"/>
        </w:rPr>
        <w:t xml:space="preserve">и статью 25 Федерального закона "Об общих принципах организации публичной власти в субъектах Российской Федерации" </w:t>
      </w:r>
    </w:p>
    <w:p w:rsidR="00A54B12" w:rsidRPr="00620724" w:rsidRDefault="00A54B12" w:rsidP="005B53A6">
      <w:pPr>
        <w:spacing w:line="235" w:lineRule="auto"/>
        <w:ind w:left="708"/>
        <w:rPr>
          <w:sz w:val="20"/>
          <w:szCs w:val="28"/>
        </w:rPr>
      </w:pPr>
    </w:p>
    <w:p w:rsidR="00620724" w:rsidRPr="00620724" w:rsidRDefault="00620724" w:rsidP="005B53A6">
      <w:pPr>
        <w:spacing w:line="235" w:lineRule="auto"/>
        <w:ind w:left="708"/>
        <w:rPr>
          <w:sz w:val="20"/>
          <w:szCs w:val="28"/>
        </w:rPr>
      </w:pPr>
    </w:p>
    <w:p w:rsidR="00A54B12" w:rsidRPr="00A54B12" w:rsidRDefault="00A54B12" w:rsidP="005B53A6">
      <w:pPr>
        <w:spacing w:line="235" w:lineRule="auto"/>
        <w:ind w:firstLine="709"/>
        <w:rPr>
          <w:b/>
          <w:sz w:val="28"/>
          <w:szCs w:val="28"/>
        </w:rPr>
      </w:pPr>
      <w:r w:rsidRPr="00A54B12">
        <w:rPr>
          <w:b/>
          <w:sz w:val="28"/>
          <w:szCs w:val="28"/>
        </w:rPr>
        <w:t>Статья 1</w:t>
      </w:r>
    </w:p>
    <w:p w:rsidR="00A54B12" w:rsidRPr="00620724" w:rsidRDefault="00A54B12" w:rsidP="005B53A6">
      <w:pPr>
        <w:spacing w:line="235" w:lineRule="auto"/>
        <w:ind w:firstLine="709"/>
        <w:rPr>
          <w:szCs w:val="28"/>
        </w:rPr>
      </w:pPr>
    </w:p>
    <w:p w:rsidR="00A54B12" w:rsidRPr="00D169C4" w:rsidRDefault="00A54B12" w:rsidP="005B53A6">
      <w:pPr>
        <w:pStyle w:val="s1"/>
        <w:shd w:val="clear" w:color="auto" w:fill="FFFFFF"/>
        <w:spacing w:before="0" w:beforeAutospacing="0" w:after="0" w:afterAutospacing="0" w:line="235" w:lineRule="auto"/>
        <w:ind w:firstLine="720"/>
        <w:jc w:val="both"/>
        <w:rPr>
          <w:sz w:val="28"/>
          <w:szCs w:val="28"/>
        </w:rPr>
      </w:pPr>
      <w:r w:rsidRPr="00D169C4">
        <w:rPr>
          <w:sz w:val="28"/>
          <w:szCs w:val="28"/>
        </w:rPr>
        <w:t>Внести в</w:t>
      </w:r>
      <w:r>
        <w:rPr>
          <w:sz w:val="28"/>
          <w:szCs w:val="28"/>
        </w:rPr>
        <w:t xml:space="preserve"> </w:t>
      </w:r>
      <w:r w:rsidRPr="00D169C4">
        <w:rPr>
          <w:sz w:val="28"/>
          <w:szCs w:val="28"/>
        </w:rPr>
        <w:t xml:space="preserve">Федеральный закон от 6 октября 2003 года № 131-ФЗ </w:t>
      </w:r>
      <w:r w:rsidR="00620724">
        <w:rPr>
          <w:sz w:val="28"/>
          <w:szCs w:val="28"/>
        </w:rPr>
        <w:br/>
      </w:r>
      <w:r w:rsidRPr="00D169C4">
        <w:rPr>
          <w:sz w:val="28"/>
          <w:szCs w:val="28"/>
        </w:rPr>
        <w:t>"Об общих принципах организации местного самоуправления в Российской Федерации" (Собрание законодательства Российской Федерации, 2003, №</w:t>
      </w:r>
      <w:r w:rsidR="00620724">
        <w:rPr>
          <w:sz w:val="28"/>
          <w:szCs w:val="28"/>
        </w:rPr>
        <w:t> </w:t>
      </w:r>
      <w:r w:rsidRPr="00D169C4">
        <w:rPr>
          <w:sz w:val="28"/>
          <w:szCs w:val="28"/>
        </w:rPr>
        <w:t>40, ст.</w:t>
      </w:r>
      <w:r w:rsidR="00620724">
        <w:rPr>
          <w:sz w:val="28"/>
          <w:szCs w:val="28"/>
        </w:rPr>
        <w:t> </w:t>
      </w:r>
      <w:r w:rsidRPr="00D169C4">
        <w:rPr>
          <w:sz w:val="28"/>
          <w:szCs w:val="28"/>
        </w:rPr>
        <w:t>3822; 2004, №</w:t>
      </w:r>
      <w:r w:rsidR="00620724">
        <w:rPr>
          <w:sz w:val="28"/>
          <w:szCs w:val="28"/>
        </w:rPr>
        <w:t> </w:t>
      </w:r>
      <w:r w:rsidRPr="00D169C4">
        <w:rPr>
          <w:sz w:val="28"/>
          <w:szCs w:val="28"/>
        </w:rPr>
        <w:t>25, ст.</w:t>
      </w:r>
      <w:r w:rsidR="00620724">
        <w:rPr>
          <w:sz w:val="28"/>
          <w:szCs w:val="28"/>
        </w:rPr>
        <w:t> </w:t>
      </w:r>
      <w:r w:rsidRPr="00D169C4">
        <w:rPr>
          <w:sz w:val="28"/>
          <w:szCs w:val="28"/>
        </w:rPr>
        <w:t>2484; 2007, №</w:t>
      </w:r>
      <w:r w:rsidR="00620724">
        <w:rPr>
          <w:sz w:val="28"/>
          <w:szCs w:val="28"/>
        </w:rPr>
        <w:t> </w:t>
      </w:r>
      <w:r w:rsidRPr="00D169C4">
        <w:rPr>
          <w:sz w:val="28"/>
          <w:szCs w:val="28"/>
        </w:rPr>
        <w:t>10, ст.</w:t>
      </w:r>
      <w:r w:rsidR="00620724">
        <w:rPr>
          <w:sz w:val="28"/>
          <w:szCs w:val="28"/>
        </w:rPr>
        <w:t> </w:t>
      </w:r>
      <w:r w:rsidRPr="00D169C4">
        <w:rPr>
          <w:sz w:val="28"/>
          <w:szCs w:val="28"/>
        </w:rPr>
        <w:t>1151; №</w:t>
      </w:r>
      <w:r w:rsidR="00620724">
        <w:rPr>
          <w:sz w:val="28"/>
          <w:szCs w:val="28"/>
        </w:rPr>
        <w:t> </w:t>
      </w:r>
      <w:r w:rsidRPr="00D169C4">
        <w:rPr>
          <w:sz w:val="28"/>
          <w:szCs w:val="28"/>
        </w:rPr>
        <w:t>43, ст.</w:t>
      </w:r>
      <w:r w:rsidR="00620724">
        <w:rPr>
          <w:sz w:val="28"/>
          <w:szCs w:val="28"/>
        </w:rPr>
        <w:t> </w:t>
      </w:r>
      <w:r w:rsidRPr="00D169C4">
        <w:rPr>
          <w:sz w:val="28"/>
          <w:szCs w:val="28"/>
        </w:rPr>
        <w:t>5084; 2008, №</w:t>
      </w:r>
      <w:r w:rsidR="00620724">
        <w:rPr>
          <w:sz w:val="28"/>
          <w:szCs w:val="28"/>
        </w:rPr>
        <w:t> </w:t>
      </w:r>
      <w:r w:rsidRPr="00D169C4">
        <w:rPr>
          <w:sz w:val="28"/>
          <w:szCs w:val="28"/>
        </w:rPr>
        <w:t>52, ст.</w:t>
      </w:r>
      <w:r w:rsidR="00620724">
        <w:rPr>
          <w:sz w:val="28"/>
          <w:szCs w:val="28"/>
        </w:rPr>
        <w:t> </w:t>
      </w:r>
      <w:r w:rsidRPr="00D169C4">
        <w:rPr>
          <w:sz w:val="28"/>
          <w:szCs w:val="28"/>
        </w:rPr>
        <w:t>6236; 2009, №</w:t>
      </w:r>
      <w:r w:rsidR="00620724">
        <w:rPr>
          <w:sz w:val="28"/>
          <w:szCs w:val="28"/>
        </w:rPr>
        <w:t> </w:t>
      </w:r>
      <w:r w:rsidRPr="00D169C4">
        <w:rPr>
          <w:sz w:val="28"/>
          <w:szCs w:val="28"/>
        </w:rPr>
        <w:t>19, ст.</w:t>
      </w:r>
      <w:r w:rsidR="00620724">
        <w:rPr>
          <w:sz w:val="28"/>
          <w:szCs w:val="28"/>
        </w:rPr>
        <w:t> </w:t>
      </w:r>
      <w:r w:rsidRPr="00D169C4">
        <w:rPr>
          <w:sz w:val="28"/>
          <w:szCs w:val="28"/>
        </w:rPr>
        <w:t>2280, №</w:t>
      </w:r>
      <w:r w:rsidR="00620724">
        <w:rPr>
          <w:sz w:val="28"/>
          <w:szCs w:val="28"/>
        </w:rPr>
        <w:t> </w:t>
      </w:r>
      <w:r w:rsidRPr="00D169C4">
        <w:rPr>
          <w:sz w:val="28"/>
          <w:szCs w:val="28"/>
        </w:rPr>
        <w:t>52, ст.</w:t>
      </w:r>
      <w:r w:rsidR="00620724">
        <w:rPr>
          <w:sz w:val="28"/>
          <w:szCs w:val="28"/>
        </w:rPr>
        <w:t> </w:t>
      </w:r>
      <w:r w:rsidRPr="00D169C4">
        <w:rPr>
          <w:sz w:val="28"/>
          <w:szCs w:val="28"/>
        </w:rPr>
        <w:t>6441; 2011, №</w:t>
      </w:r>
      <w:r w:rsidR="00620724">
        <w:rPr>
          <w:sz w:val="28"/>
          <w:szCs w:val="28"/>
        </w:rPr>
        <w:t> </w:t>
      </w:r>
      <w:r w:rsidRPr="00D169C4">
        <w:rPr>
          <w:sz w:val="28"/>
          <w:szCs w:val="28"/>
        </w:rPr>
        <w:t>49, ст.</w:t>
      </w:r>
      <w:r w:rsidR="00620724">
        <w:rPr>
          <w:sz w:val="28"/>
          <w:szCs w:val="28"/>
        </w:rPr>
        <w:t> </w:t>
      </w:r>
      <w:r w:rsidRPr="00D169C4">
        <w:rPr>
          <w:sz w:val="28"/>
          <w:szCs w:val="28"/>
        </w:rPr>
        <w:t>7039; 2013, №</w:t>
      </w:r>
      <w:r w:rsidR="00620724">
        <w:rPr>
          <w:sz w:val="28"/>
          <w:szCs w:val="28"/>
        </w:rPr>
        <w:t> </w:t>
      </w:r>
      <w:r w:rsidRPr="00D169C4">
        <w:rPr>
          <w:sz w:val="28"/>
          <w:szCs w:val="28"/>
        </w:rPr>
        <w:t>19, ст.</w:t>
      </w:r>
      <w:r w:rsidR="00620724">
        <w:rPr>
          <w:sz w:val="28"/>
          <w:szCs w:val="28"/>
        </w:rPr>
        <w:t> </w:t>
      </w:r>
      <w:r w:rsidRPr="00D169C4">
        <w:rPr>
          <w:sz w:val="28"/>
          <w:szCs w:val="28"/>
        </w:rPr>
        <w:t>2329; 2014, №</w:t>
      </w:r>
      <w:r w:rsidR="00620724">
        <w:rPr>
          <w:sz w:val="28"/>
          <w:szCs w:val="28"/>
        </w:rPr>
        <w:t> </w:t>
      </w:r>
      <w:r w:rsidRPr="00D169C4">
        <w:rPr>
          <w:sz w:val="28"/>
          <w:szCs w:val="28"/>
        </w:rPr>
        <w:t>22, ст.</w:t>
      </w:r>
      <w:r w:rsidR="00620724">
        <w:rPr>
          <w:sz w:val="28"/>
          <w:szCs w:val="28"/>
        </w:rPr>
        <w:t> </w:t>
      </w:r>
      <w:r w:rsidRPr="00D169C4">
        <w:rPr>
          <w:sz w:val="28"/>
          <w:szCs w:val="28"/>
        </w:rPr>
        <w:t>2770; №</w:t>
      </w:r>
      <w:r w:rsidR="00620724">
        <w:rPr>
          <w:sz w:val="28"/>
          <w:szCs w:val="28"/>
        </w:rPr>
        <w:t> </w:t>
      </w:r>
      <w:r w:rsidRPr="00D169C4">
        <w:rPr>
          <w:sz w:val="28"/>
          <w:szCs w:val="28"/>
        </w:rPr>
        <w:t>26, ст.</w:t>
      </w:r>
      <w:r w:rsidR="00620724">
        <w:rPr>
          <w:sz w:val="28"/>
          <w:szCs w:val="28"/>
        </w:rPr>
        <w:t> </w:t>
      </w:r>
      <w:r w:rsidRPr="00D169C4">
        <w:rPr>
          <w:sz w:val="28"/>
          <w:szCs w:val="28"/>
        </w:rPr>
        <w:t>3371; 2015, №</w:t>
      </w:r>
      <w:r w:rsidR="00620724">
        <w:rPr>
          <w:sz w:val="28"/>
          <w:szCs w:val="28"/>
        </w:rPr>
        <w:t> </w:t>
      </w:r>
      <w:r w:rsidRPr="00D169C4">
        <w:rPr>
          <w:sz w:val="28"/>
          <w:szCs w:val="28"/>
        </w:rPr>
        <w:t>6, ст.</w:t>
      </w:r>
      <w:r w:rsidR="00620724">
        <w:rPr>
          <w:sz w:val="28"/>
          <w:szCs w:val="28"/>
        </w:rPr>
        <w:t> </w:t>
      </w:r>
      <w:r w:rsidRPr="00D169C4">
        <w:rPr>
          <w:sz w:val="28"/>
          <w:szCs w:val="28"/>
        </w:rPr>
        <w:t>886; №</w:t>
      </w:r>
      <w:r w:rsidR="00620724">
        <w:rPr>
          <w:sz w:val="28"/>
          <w:szCs w:val="28"/>
        </w:rPr>
        <w:t> </w:t>
      </w:r>
      <w:r w:rsidRPr="00D169C4">
        <w:rPr>
          <w:sz w:val="28"/>
          <w:szCs w:val="28"/>
        </w:rPr>
        <w:t>13, ст.</w:t>
      </w:r>
      <w:r w:rsidR="00620724">
        <w:rPr>
          <w:sz w:val="28"/>
          <w:szCs w:val="28"/>
        </w:rPr>
        <w:t> </w:t>
      </w:r>
      <w:r w:rsidRPr="00D169C4">
        <w:rPr>
          <w:sz w:val="28"/>
          <w:szCs w:val="28"/>
        </w:rPr>
        <w:t>1807; №</w:t>
      </w:r>
      <w:r w:rsidR="00620724">
        <w:rPr>
          <w:sz w:val="28"/>
          <w:szCs w:val="28"/>
        </w:rPr>
        <w:t> </w:t>
      </w:r>
      <w:r w:rsidRPr="00D169C4">
        <w:rPr>
          <w:sz w:val="28"/>
          <w:szCs w:val="28"/>
        </w:rPr>
        <w:t>27, ст.</w:t>
      </w:r>
      <w:r w:rsidR="00620724">
        <w:rPr>
          <w:sz w:val="28"/>
          <w:szCs w:val="28"/>
        </w:rPr>
        <w:t> </w:t>
      </w:r>
      <w:r w:rsidRPr="00D169C4">
        <w:rPr>
          <w:sz w:val="28"/>
          <w:szCs w:val="28"/>
        </w:rPr>
        <w:t>3978; 2016, №</w:t>
      </w:r>
      <w:r w:rsidR="00620724">
        <w:rPr>
          <w:sz w:val="28"/>
          <w:szCs w:val="28"/>
        </w:rPr>
        <w:t> </w:t>
      </w:r>
      <w:r w:rsidRPr="00D169C4">
        <w:rPr>
          <w:sz w:val="28"/>
          <w:szCs w:val="28"/>
        </w:rPr>
        <w:t>7, ст.</w:t>
      </w:r>
      <w:r w:rsidR="00620724">
        <w:rPr>
          <w:sz w:val="28"/>
          <w:szCs w:val="28"/>
        </w:rPr>
        <w:t> </w:t>
      </w:r>
      <w:r w:rsidRPr="00D169C4">
        <w:rPr>
          <w:sz w:val="28"/>
          <w:szCs w:val="28"/>
        </w:rPr>
        <w:t>905; №</w:t>
      </w:r>
      <w:r w:rsidR="00620724">
        <w:rPr>
          <w:sz w:val="28"/>
          <w:szCs w:val="28"/>
        </w:rPr>
        <w:t> </w:t>
      </w:r>
      <w:r w:rsidRPr="00D169C4">
        <w:rPr>
          <w:sz w:val="28"/>
          <w:szCs w:val="28"/>
        </w:rPr>
        <w:t>23, ст.</w:t>
      </w:r>
      <w:r w:rsidR="00620724">
        <w:rPr>
          <w:sz w:val="28"/>
          <w:szCs w:val="28"/>
        </w:rPr>
        <w:t> </w:t>
      </w:r>
      <w:r w:rsidRPr="00D169C4">
        <w:rPr>
          <w:sz w:val="28"/>
          <w:szCs w:val="28"/>
        </w:rPr>
        <w:t>3295; 2017, №</w:t>
      </w:r>
      <w:r w:rsidR="00620724">
        <w:rPr>
          <w:sz w:val="28"/>
          <w:szCs w:val="28"/>
        </w:rPr>
        <w:t> </w:t>
      </w:r>
      <w:r w:rsidRPr="00D169C4">
        <w:rPr>
          <w:sz w:val="28"/>
          <w:szCs w:val="28"/>
        </w:rPr>
        <w:t>1, ст.</w:t>
      </w:r>
      <w:r w:rsidR="00620724">
        <w:rPr>
          <w:sz w:val="28"/>
          <w:szCs w:val="28"/>
        </w:rPr>
        <w:t> </w:t>
      </w:r>
      <w:r w:rsidRPr="00D169C4">
        <w:rPr>
          <w:sz w:val="28"/>
          <w:szCs w:val="28"/>
        </w:rPr>
        <w:t>35, 46; №</w:t>
      </w:r>
      <w:r w:rsidR="00620724">
        <w:rPr>
          <w:sz w:val="28"/>
          <w:szCs w:val="28"/>
        </w:rPr>
        <w:t> </w:t>
      </w:r>
      <w:r w:rsidRPr="00D169C4">
        <w:rPr>
          <w:sz w:val="28"/>
          <w:szCs w:val="28"/>
        </w:rPr>
        <w:t>15, ст.</w:t>
      </w:r>
      <w:r w:rsidR="00620724">
        <w:rPr>
          <w:sz w:val="28"/>
          <w:szCs w:val="28"/>
        </w:rPr>
        <w:t> </w:t>
      </w:r>
      <w:r w:rsidRPr="00D169C4">
        <w:rPr>
          <w:sz w:val="28"/>
          <w:szCs w:val="28"/>
        </w:rPr>
        <w:t>2137, 2139; №</w:t>
      </w:r>
      <w:r w:rsidR="00620724">
        <w:rPr>
          <w:sz w:val="28"/>
          <w:szCs w:val="28"/>
        </w:rPr>
        <w:t> </w:t>
      </w:r>
      <w:r w:rsidRPr="00D169C4">
        <w:rPr>
          <w:sz w:val="28"/>
          <w:szCs w:val="28"/>
        </w:rPr>
        <w:t>50, ст.</w:t>
      </w:r>
      <w:r w:rsidR="00620724">
        <w:rPr>
          <w:sz w:val="28"/>
          <w:szCs w:val="28"/>
        </w:rPr>
        <w:t> </w:t>
      </w:r>
      <w:r w:rsidRPr="00D169C4">
        <w:rPr>
          <w:sz w:val="28"/>
          <w:szCs w:val="28"/>
        </w:rPr>
        <w:t>7551; 2018, №</w:t>
      </w:r>
      <w:r w:rsidR="00620724">
        <w:rPr>
          <w:sz w:val="28"/>
          <w:szCs w:val="28"/>
        </w:rPr>
        <w:t> </w:t>
      </w:r>
      <w:r w:rsidRPr="00D169C4">
        <w:rPr>
          <w:sz w:val="28"/>
          <w:szCs w:val="28"/>
        </w:rPr>
        <w:t>45, ст.</w:t>
      </w:r>
      <w:r w:rsidR="00620724">
        <w:rPr>
          <w:sz w:val="28"/>
          <w:szCs w:val="28"/>
        </w:rPr>
        <w:t> </w:t>
      </w:r>
      <w:r w:rsidRPr="00D169C4">
        <w:rPr>
          <w:sz w:val="28"/>
          <w:szCs w:val="28"/>
        </w:rPr>
        <w:t>6839; 2019, №</w:t>
      </w:r>
      <w:r w:rsidR="00620724">
        <w:rPr>
          <w:sz w:val="28"/>
          <w:szCs w:val="28"/>
        </w:rPr>
        <w:t> </w:t>
      </w:r>
      <w:r w:rsidRPr="00D169C4">
        <w:rPr>
          <w:sz w:val="28"/>
          <w:szCs w:val="28"/>
        </w:rPr>
        <w:t>18, ст.</w:t>
      </w:r>
      <w:r w:rsidR="00620724">
        <w:rPr>
          <w:sz w:val="28"/>
          <w:szCs w:val="28"/>
        </w:rPr>
        <w:t> </w:t>
      </w:r>
      <w:r w:rsidRPr="00D169C4">
        <w:rPr>
          <w:sz w:val="28"/>
          <w:szCs w:val="28"/>
        </w:rPr>
        <w:t>2211; 2021, №</w:t>
      </w:r>
      <w:r w:rsidR="00620724">
        <w:rPr>
          <w:sz w:val="28"/>
          <w:szCs w:val="28"/>
        </w:rPr>
        <w:t> </w:t>
      </w:r>
      <w:r w:rsidRPr="00D169C4">
        <w:rPr>
          <w:sz w:val="28"/>
          <w:szCs w:val="28"/>
        </w:rPr>
        <w:t>18, ст.</w:t>
      </w:r>
      <w:r w:rsidR="00620724">
        <w:rPr>
          <w:sz w:val="28"/>
          <w:szCs w:val="28"/>
        </w:rPr>
        <w:t> </w:t>
      </w:r>
      <w:r w:rsidRPr="00D169C4">
        <w:rPr>
          <w:sz w:val="28"/>
          <w:szCs w:val="28"/>
        </w:rPr>
        <w:t>3060; 2023, №</w:t>
      </w:r>
      <w:r w:rsidR="00620724">
        <w:rPr>
          <w:sz w:val="28"/>
          <w:szCs w:val="28"/>
        </w:rPr>
        <w:t> </w:t>
      </w:r>
      <w:r w:rsidRPr="00D169C4">
        <w:rPr>
          <w:sz w:val="28"/>
          <w:szCs w:val="28"/>
        </w:rPr>
        <w:t>29, ст.</w:t>
      </w:r>
      <w:r w:rsidR="00620724">
        <w:rPr>
          <w:sz w:val="28"/>
          <w:szCs w:val="28"/>
        </w:rPr>
        <w:t> </w:t>
      </w:r>
      <w:r w:rsidRPr="00D169C4">
        <w:rPr>
          <w:sz w:val="28"/>
          <w:szCs w:val="28"/>
        </w:rPr>
        <w:t>5304) следующие изменения:</w:t>
      </w:r>
    </w:p>
    <w:p w:rsidR="00A54B12" w:rsidRPr="00D169C4" w:rsidRDefault="00A54B12" w:rsidP="005B53A6">
      <w:pPr>
        <w:pStyle w:val="s1"/>
        <w:shd w:val="clear" w:color="auto" w:fill="FFFFFF"/>
        <w:spacing w:before="0" w:beforeAutospacing="0" w:after="0" w:afterAutospacing="0" w:line="235" w:lineRule="auto"/>
        <w:ind w:firstLine="720"/>
        <w:jc w:val="both"/>
        <w:rPr>
          <w:sz w:val="28"/>
          <w:szCs w:val="28"/>
        </w:rPr>
      </w:pPr>
      <w:r w:rsidRPr="00D169C4">
        <w:rPr>
          <w:sz w:val="28"/>
          <w:szCs w:val="28"/>
        </w:rPr>
        <w:t>1)</w:t>
      </w:r>
      <w:r w:rsidR="00620724">
        <w:rPr>
          <w:sz w:val="28"/>
          <w:szCs w:val="28"/>
        </w:rPr>
        <w:t> </w:t>
      </w:r>
      <w:r w:rsidRPr="00D169C4">
        <w:rPr>
          <w:sz w:val="28"/>
          <w:szCs w:val="28"/>
        </w:rPr>
        <w:t>в статье 36:</w:t>
      </w:r>
    </w:p>
    <w:p w:rsidR="00A54B12" w:rsidRPr="00D169C4" w:rsidRDefault="00620724" w:rsidP="005B53A6">
      <w:pPr>
        <w:pStyle w:val="s1"/>
        <w:shd w:val="clear" w:color="auto" w:fill="FFFFFF"/>
        <w:spacing w:before="0" w:beforeAutospacing="0" w:after="0" w:afterAutospacing="0" w:line="235" w:lineRule="auto"/>
        <w:ind w:firstLine="720"/>
        <w:jc w:val="both"/>
        <w:rPr>
          <w:sz w:val="28"/>
          <w:szCs w:val="28"/>
        </w:rPr>
      </w:pPr>
      <w:r>
        <w:rPr>
          <w:sz w:val="28"/>
          <w:szCs w:val="28"/>
        </w:rPr>
        <w:t>а) </w:t>
      </w:r>
      <w:r w:rsidR="00A54B12" w:rsidRPr="00D169C4">
        <w:rPr>
          <w:sz w:val="28"/>
          <w:szCs w:val="28"/>
        </w:rPr>
        <w:t>часть 5 дополнить словами ", подотчетен высшему должностному лицу субъекта Российской Федерации";</w:t>
      </w:r>
    </w:p>
    <w:p w:rsidR="00A54B12" w:rsidRPr="00D169C4" w:rsidRDefault="00620724" w:rsidP="005B53A6">
      <w:pPr>
        <w:pStyle w:val="s1"/>
        <w:shd w:val="clear" w:color="auto" w:fill="FFFFFF"/>
        <w:spacing w:before="0" w:beforeAutospacing="0" w:after="0" w:afterAutospacing="0" w:line="235" w:lineRule="auto"/>
        <w:ind w:firstLine="720"/>
        <w:jc w:val="both"/>
        <w:rPr>
          <w:sz w:val="28"/>
          <w:szCs w:val="28"/>
        </w:rPr>
      </w:pPr>
      <w:r>
        <w:rPr>
          <w:sz w:val="28"/>
          <w:szCs w:val="28"/>
        </w:rPr>
        <w:t>б) </w:t>
      </w:r>
      <w:r w:rsidR="00A54B12" w:rsidRPr="00D169C4">
        <w:rPr>
          <w:sz w:val="28"/>
          <w:szCs w:val="28"/>
        </w:rPr>
        <w:t>в части 5</w:t>
      </w:r>
      <w:r w:rsidR="00A54B12" w:rsidRPr="00620724">
        <w:rPr>
          <w:sz w:val="28"/>
          <w:szCs w:val="28"/>
          <w:vertAlign w:val="superscript"/>
        </w:rPr>
        <w:t>1</w:t>
      </w:r>
      <w:r w:rsidR="00A54B12" w:rsidRPr="00D169C4">
        <w:rPr>
          <w:sz w:val="28"/>
          <w:szCs w:val="28"/>
        </w:rPr>
        <w:t xml:space="preserve"> после слова "представляет" дополнить словами "высшему должностному лицу субъекта Российской Федерации,";</w:t>
      </w:r>
    </w:p>
    <w:p w:rsidR="00A54B12" w:rsidRPr="00D169C4" w:rsidRDefault="00A54B12" w:rsidP="005B53A6">
      <w:pPr>
        <w:pStyle w:val="s1"/>
        <w:shd w:val="clear" w:color="auto" w:fill="FFFFFF"/>
        <w:spacing w:before="0" w:beforeAutospacing="0" w:after="0" w:afterAutospacing="0" w:line="235" w:lineRule="auto"/>
        <w:ind w:firstLine="709"/>
        <w:jc w:val="both"/>
        <w:rPr>
          <w:sz w:val="28"/>
          <w:szCs w:val="28"/>
        </w:rPr>
      </w:pPr>
      <w:r w:rsidRPr="00D169C4">
        <w:rPr>
          <w:sz w:val="28"/>
          <w:szCs w:val="28"/>
        </w:rPr>
        <w:t>2)</w:t>
      </w:r>
      <w:r w:rsidR="00620724">
        <w:rPr>
          <w:sz w:val="28"/>
          <w:szCs w:val="28"/>
        </w:rPr>
        <w:t> </w:t>
      </w:r>
      <w:r w:rsidRPr="00D169C4">
        <w:rPr>
          <w:sz w:val="28"/>
          <w:szCs w:val="28"/>
        </w:rPr>
        <w:t>в статье 37:</w:t>
      </w:r>
    </w:p>
    <w:p w:rsidR="00A54B12" w:rsidRPr="00D169C4" w:rsidRDefault="00A54B12" w:rsidP="005B53A6">
      <w:pPr>
        <w:pStyle w:val="s1"/>
        <w:shd w:val="clear" w:color="auto" w:fill="FFFFFF"/>
        <w:spacing w:before="0" w:beforeAutospacing="0" w:after="0" w:afterAutospacing="0" w:line="235" w:lineRule="auto"/>
        <w:ind w:firstLine="709"/>
        <w:jc w:val="both"/>
        <w:rPr>
          <w:sz w:val="28"/>
          <w:szCs w:val="28"/>
        </w:rPr>
      </w:pPr>
      <w:r w:rsidRPr="00D169C4">
        <w:rPr>
          <w:sz w:val="28"/>
          <w:szCs w:val="28"/>
        </w:rPr>
        <w:t>а)</w:t>
      </w:r>
      <w:r w:rsidR="00620724">
        <w:rPr>
          <w:sz w:val="28"/>
          <w:szCs w:val="28"/>
        </w:rPr>
        <w:t> </w:t>
      </w:r>
      <w:r w:rsidRPr="00D169C4">
        <w:rPr>
          <w:sz w:val="28"/>
          <w:szCs w:val="28"/>
        </w:rPr>
        <w:t>в части 6</w:t>
      </w:r>
      <w:r w:rsidRPr="00620724">
        <w:rPr>
          <w:sz w:val="28"/>
          <w:szCs w:val="28"/>
          <w:vertAlign w:val="superscript"/>
        </w:rPr>
        <w:t>1</w:t>
      </w:r>
      <w:r w:rsidRPr="00D169C4">
        <w:rPr>
          <w:sz w:val="28"/>
          <w:szCs w:val="28"/>
        </w:rPr>
        <w:t>:</w:t>
      </w:r>
    </w:p>
    <w:p w:rsidR="00A54B12" w:rsidRPr="00D169C4" w:rsidRDefault="00A54B12" w:rsidP="005B53A6">
      <w:pPr>
        <w:pStyle w:val="s1"/>
        <w:shd w:val="clear" w:color="auto" w:fill="FFFFFF"/>
        <w:spacing w:before="0" w:beforeAutospacing="0" w:after="0" w:afterAutospacing="0" w:line="235" w:lineRule="auto"/>
        <w:ind w:firstLine="709"/>
        <w:jc w:val="both"/>
        <w:rPr>
          <w:sz w:val="28"/>
          <w:szCs w:val="28"/>
        </w:rPr>
      </w:pPr>
      <w:r w:rsidRPr="00D169C4">
        <w:rPr>
          <w:sz w:val="28"/>
          <w:szCs w:val="28"/>
        </w:rPr>
        <w:t>пункт 1 дополнить словами ", подотчетен высшему должностному лицу субъекта Российской Федерации";</w:t>
      </w:r>
    </w:p>
    <w:p w:rsidR="00A54B12" w:rsidRPr="00D169C4" w:rsidRDefault="00A54B12" w:rsidP="005B53A6">
      <w:pPr>
        <w:pStyle w:val="s1"/>
        <w:shd w:val="clear" w:color="auto" w:fill="FFFFFF"/>
        <w:spacing w:before="0" w:beforeAutospacing="0" w:after="0" w:afterAutospacing="0" w:line="235" w:lineRule="auto"/>
        <w:ind w:firstLine="709"/>
        <w:jc w:val="both"/>
        <w:rPr>
          <w:sz w:val="28"/>
          <w:szCs w:val="28"/>
        </w:rPr>
      </w:pPr>
      <w:r w:rsidRPr="00D169C4">
        <w:rPr>
          <w:sz w:val="28"/>
          <w:szCs w:val="28"/>
        </w:rPr>
        <w:t>пункт 2 после слова "представляет" дополнить словами "высшему должностному лицу субъекта Российской Федерации";</w:t>
      </w:r>
    </w:p>
    <w:p w:rsidR="00A54B12" w:rsidRPr="00D169C4" w:rsidRDefault="00A54B12" w:rsidP="005B53A6">
      <w:pPr>
        <w:pStyle w:val="s1"/>
        <w:shd w:val="clear" w:color="auto" w:fill="FFFFFF"/>
        <w:spacing w:before="0" w:beforeAutospacing="0" w:after="0" w:afterAutospacing="0" w:line="235" w:lineRule="auto"/>
        <w:ind w:firstLine="709"/>
        <w:jc w:val="both"/>
        <w:rPr>
          <w:sz w:val="28"/>
          <w:szCs w:val="28"/>
        </w:rPr>
      </w:pPr>
      <w:r w:rsidRPr="00D169C4">
        <w:rPr>
          <w:sz w:val="28"/>
          <w:szCs w:val="28"/>
        </w:rPr>
        <w:t>б)</w:t>
      </w:r>
      <w:r w:rsidR="00620724">
        <w:rPr>
          <w:sz w:val="28"/>
          <w:szCs w:val="28"/>
        </w:rPr>
        <w:t> </w:t>
      </w:r>
      <w:r w:rsidRPr="00D169C4">
        <w:rPr>
          <w:sz w:val="28"/>
          <w:szCs w:val="28"/>
        </w:rPr>
        <w:t xml:space="preserve">часть 12 изложить в следующей редакции: </w:t>
      </w:r>
    </w:p>
    <w:p w:rsidR="00A54B12" w:rsidRPr="00D169C4" w:rsidRDefault="00A54B12" w:rsidP="005B53A6">
      <w:pPr>
        <w:pStyle w:val="s1"/>
        <w:shd w:val="clear" w:color="auto" w:fill="FFFFFF"/>
        <w:spacing w:before="0" w:beforeAutospacing="0" w:after="0" w:afterAutospacing="0" w:line="235" w:lineRule="auto"/>
        <w:ind w:firstLine="709"/>
        <w:jc w:val="both"/>
        <w:rPr>
          <w:sz w:val="28"/>
          <w:szCs w:val="28"/>
        </w:rPr>
      </w:pPr>
      <w:r w:rsidRPr="00D169C4">
        <w:rPr>
          <w:sz w:val="28"/>
          <w:szCs w:val="28"/>
        </w:rPr>
        <w:t>"12.</w:t>
      </w:r>
      <w:r w:rsidR="00620724">
        <w:rPr>
          <w:sz w:val="28"/>
          <w:szCs w:val="28"/>
        </w:rPr>
        <w:t> </w:t>
      </w:r>
      <w:r w:rsidRPr="00D169C4">
        <w:rPr>
          <w:sz w:val="28"/>
          <w:szCs w:val="28"/>
        </w:rPr>
        <w:t xml:space="preserve">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w:t>
      </w:r>
      <w:r w:rsidR="00620724">
        <w:rPr>
          <w:sz w:val="28"/>
          <w:szCs w:val="28"/>
        </w:rPr>
        <w:br/>
      </w:r>
      <w:r w:rsidRPr="00D169C4">
        <w:rPr>
          <w:sz w:val="28"/>
          <w:szCs w:val="28"/>
        </w:rPr>
        <w:t xml:space="preserve">от должности его полномочия временно исполняет лицо, назначаемое высшим </w:t>
      </w:r>
      <w:r w:rsidRPr="00620724">
        <w:rPr>
          <w:spacing w:val="-6"/>
          <w:sz w:val="28"/>
          <w:szCs w:val="28"/>
        </w:rPr>
        <w:t>должностным лицом субъекта Российской Федерации. На временно исполняющего</w:t>
      </w:r>
      <w:r w:rsidRPr="00D169C4">
        <w:rPr>
          <w:sz w:val="28"/>
          <w:szCs w:val="28"/>
        </w:rPr>
        <w:t xml:space="preserve"> обязанности главы местной администрации распространяются обязанности, ограничения и запреты, установленные федеральными законами и законами </w:t>
      </w:r>
      <w:r w:rsidRPr="00D169C4">
        <w:rPr>
          <w:sz w:val="28"/>
          <w:szCs w:val="28"/>
        </w:rPr>
        <w:lastRenderedPageBreak/>
        <w:t>субъекта Российской Федерации для главы местной администрации в целях противодействия коррупции.";</w:t>
      </w:r>
    </w:p>
    <w:p w:rsidR="00A54B12" w:rsidRPr="00D169C4" w:rsidRDefault="00A54B12" w:rsidP="005B53A6">
      <w:pPr>
        <w:pStyle w:val="s1"/>
        <w:shd w:val="clear" w:color="auto" w:fill="FFFFFF"/>
        <w:spacing w:before="0" w:beforeAutospacing="0" w:after="0" w:afterAutospacing="0" w:line="235" w:lineRule="auto"/>
        <w:ind w:firstLine="709"/>
        <w:jc w:val="both"/>
        <w:rPr>
          <w:sz w:val="28"/>
          <w:szCs w:val="28"/>
        </w:rPr>
      </w:pPr>
      <w:r w:rsidRPr="00D169C4">
        <w:rPr>
          <w:sz w:val="28"/>
          <w:szCs w:val="28"/>
        </w:rPr>
        <w:t>3)</w:t>
      </w:r>
      <w:r w:rsidR="00620724">
        <w:rPr>
          <w:sz w:val="28"/>
          <w:szCs w:val="28"/>
        </w:rPr>
        <w:t> </w:t>
      </w:r>
      <w:r w:rsidRPr="00D169C4">
        <w:rPr>
          <w:sz w:val="28"/>
          <w:szCs w:val="28"/>
        </w:rPr>
        <w:t>в статье 74:</w:t>
      </w:r>
    </w:p>
    <w:p w:rsidR="00A54B12" w:rsidRPr="00D169C4" w:rsidRDefault="00A54B12" w:rsidP="005B53A6">
      <w:pPr>
        <w:pStyle w:val="s1"/>
        <w:shd w:val="clear" w:color="auto" w:fill="FFFFFF"/>
        <w:spacing w:before="0" w:beforeAutospacing="0" w:after="0" w:afterAutospacing="0" w:line="235" w:lineRule="auto"/>
        <w:ind w:firstLine="709"/>
        <w:jc w:val="both"/>
        <w:rPr>
          <w:sz w:val="28"/>
          <w:szCs w:val="28"/>
        </w:rPr>
      </w:pPr>
      <w:r w:rsidRPr="00D169C4">
        <w:rPr>
          <w:sz w:val="28"/>
          <w:szCs w:val="28"/>
        </w:rPr>
        <w:t>а)</w:t>
      </w:r>
      <w:r w:rsidR="00620724">
        <w:rPr>
          <w:sz w:val="28"/>
          <w:szCs w:val="28"/>
        </w:rPr>
        <w:t> </w:t>
      </w:r>
      <w:r w:rsidRPr="00D169C4">
        <w:rPr>
          <w:sz w:val="28"/>
          <w:szCs w:val="28"/>
        </w:rPr>
        <w:t>в части 1:</w:t>
      </w:r>
    </w:p>
    <w:p w:rsidR="00A54B12" w:rsidRPr="00D169C4" w:rsidRDefault="00A54B12" w:rsidP="005B53A6">
      <w:pPr>
        <w:pStyle w:val="s1"/>
        <w:shd w:val="clear" w:color="auto" w:fill="FFFFFF"/>
        <w:spacing w:before="0" w:beforeAutospacing="0" w:after="0" w:afterAutospacing="0" w:line="235" w:lineRule="auto"/>
        <w:ind w:firstLine="709"/>
        <w:jc w:val="both"/>
        <w:rPr>
          <w:sz w:val="28"/>
          <w:szCs w:val="28"/>
        </w:rPr>
      </w:pPr>
      <w:r w:rsidRPr="00D169C4">
        <w:rPr>
          <w:sz w:val="28"/>
          <w:szCs w:val="28"/>
        </w:rPr>
        <w:t>пункт 2 после слов "нарушение условий предоставления межбюджетных трансфертов," дополнить словами "в том числе на реализацию государственных программ Российской Федерации и (или) субъекта Российской Федерации,";</w:t>
      </w:r>
    </w:p>
    <w:p w:rsidR="00A54B12" w:rsidRPr="00D169C4" w:rsidRDefault="00A54B12" w:rsidP="005B53A6">
      <w:pPr>
        <w:pStyle w:val="s1"/>
        <w:shd w:val="clear" w:color="auto" w:fill="FFFFFF"/>
        <w:spacing w:before="0" w:beforeAutospacing="0" w:after="0" w:afterAutospacing="0" w:line="235" w:lineRule="auto"/>
        <w:ind w:firstLine="709"/>
        <w:jc w:val="both"/>
        <w:rPr>
          <w:sz w:val="28"/>
          <w:szCs w:val="28"/>
        </w:rPr>
      </w:pPr>
      <w:r w:rsidRPr="00D169C4">
        <w:rPr>
          <w:sz w:val="28"/>
          <w:szCs w:val="28"/>
        </w:rPr>
        <w:t>дополнить пунктом 3 следующего содержания:</w:t>
      </w:r>
    </w:p>
    <w:p w:rsidR="00A54B12" w:rsidRPr="00D169C4" w:rsidRDefault="00A54B12" w:rsidP="005B53A6">
      <w:pPr>
        <w:pStyle w:val="s1"/>
        <w:shd w:val="clear" w:color="auto" w:fill="FFFFFF"/>
        <w:spacing w:before="0" w:beforeAutospacing="0" w:after="0" w:afterAutospacing="0" w:line="235" w:lineRule="auto"/>
        <w:ind w:firstLine="709"/>
        <w:jc w:val="both"/>
        <w:rPr>
          <w:sz w:val="28"/>
          <w:szCs w:val="28"/>
        </w:rPr>
      </w:pPr>
      <w:r w:rsidRPr="00D169C4">
        <w:rPr>
          <w:sz w:val="28"/>
          <w:szCs w:val="28"/>
        </w:rPr>
        <w:t>"3)</w:t>
      </w:r>
      <w:r w:rsidR="00620724">
        <w:rPr>
          <w:sz w:val="28"/>
          <w:szCs w:val="28"/>
        </w:rPr>
        <w:t> </w:t>
      </w:r>
      <w:r w:rsidRPr="00620724">
        <w:rPr>
          <w:spacing w:val="-2"/>
          <w:sz w:val="28"/>
          <w:szCs w:val="28"/>
        </w:rPr>
        <w:t>неудовлетворительной оценки его деятельности высшим должностным</w:t>
      </w:r>
      <w:r w:rsidRPr="00D169C4">
        <w:rPr>
          <w:sz w:val="28"/>
          <w:szCs w:val="28"/>
        </w:rPr>
        <w:t xml:space="preserve"> лицом субъекта Российской Федерации.";</w:t>
      </w:r>
    </w:p>
    <w:p w:rsidR="00A54B12" w:rsidRPr="00D169C4" w:rsidRDefault="00A54B12" w:rsidP="005B53A6">
      <w:pPr>
        <w:pStyle w:val="s1"/>
        <w:shd w:val="clear" w:color="auto" w:fill="FFFFFF"/>
        <w:spacing w:before="0" w:beforeAutospacing="0" w:after="0" w:afterAutospacing="0" w:line="235" w:lineRule="auto"/>
        <w:ind w:firstLine="709"/>
        <w:jc w:val="both"/>
        <w:rPr>
          <w:sz w:val="28"/>
          <w:szCs w:val="28"/>
        </w:rPr>
      </w:pPr>
      <w:r w:rsidRPr="00D169C4">
        <w:rPr>
          <w:sz w:val="28"/>
          <w:szCs w:val="28"/>
        </w:rPr>
        <w:t>б)</w:t>
      </w:r>
      <w:r w:rsidR="00620724">
        <w:rPr>
          <w:sz w:val="28"/>
          <w:szCs w:val="28"/>
        </w:rPr>
        <w:t> </w:t>
      </w:r>
      <w:r w:rsidRPr="00D169C4">
        <w:rPr>
          <w:sz w:val="28"/>
          <w:szCs w:val="28"/>
        </w:rPr>
        <w:t>в части 2:</w:t>
      </w:r>
    </w:p>
    <w:p w:rsidR="00A54B12" w:rsidRPr="00D169C4" w:rsidRDefault="00A54B12" w:rsidP="005B53A6">
      <w:pPr>
        <w:pStyle w:val="s1"/>
        <w:shd w:val="clear" w:color="auto" w:fill="FFFFFF"/>
        <w:spacing w:before="0" w:beforeAutospacing="0" w:after="0" w:afterAutospacing="0" w:line="235" w:lineRule="auto"/>
        <w:ind w:firstLine="709"/>
        <w:jc w:val="both"/>
        <w:rPr>
          <w:sz w:val="28"/>
          <w:szCs w:val="28"/>
        </w:rPr>
      </w:pPr>
      <w:r w:rsidRPr="00D169C4">
        <w:rPr>
          <w:sz w:val="28"/>
          <w:szCs w:val="28"/>
        </w:rPr>
        <w:t>после слов "главы местной администрации" дополнить словами "в</w:t>
      </w:r>
      <w:r w:rsidR="00620724">
        <w:rPr>
          <w:sz w:val="28"/>
          <w:szCs w:val="28"/>
        </w:rPr>
        <w:t> </w:t>
      </w:r>
      <w:r w:rsidRPr="00D169C4">
        <w:rPr>
          <w:sz w:val="28"/>
          <w:szCs w:val="28"/>
        </w:rPr>
        <w:t>соответствии с пунктами 1 и 2 части 1 настоящей статьи";</w:t>
      </w:r>
    </w:p>
    <w:p w:rsidR="00A54B12" w:rsidRPr="00D169C4" w:rsidRDefault="00A54B12" w:rsidP="005B53A6">
      <w:pPr>
        <w:pStyle w:val="s1"/>
        <w:shd w:val="clear" w:color="auto" w:fill="FFFFFF"/>
        <w:spacing w:before="0" w:beforeAutospacing="0" w:after="0" w:afterAutospacing="0" w:line="235" w:lineRule="auto"/>
        <w:ind w:firstLine="709"/>
        <w:jc w:val="both"/>
        <w:rPr>
          <w:sz w:val="28"/>
          <w:szCs w:val="28"/>
        </w:rPr>
      </w:pPr>
      <w:r w:rsidRPr="00D169C4">
        <w:rPr>
          <w:sz w:val="28"/>
          <w:szCs w:val="28"/>
        </w:rPr>
        <w:t>дополнить абзацем вторым следующего содержания:</w:t>
      </w:r>
    </w:p>
    <w:p w:rsidR="00A54B12" w:rsidRPr="00D169C4" w:rsidRDefault="00A54B12" w:rsidP="005B53A6">
      <w:pPr>
        <w:pStyle w:val="s1"/>
        <w:shd w:val="clear" w:color="auto" w:fill="FFFFFF"/>
        <w:spacing w:before="0" w:beforeAutospacing="0" w:after="0" w:afterAutospacing="0" w:line="235" w:lineRule="auto"/>
        <w:ind w:firstLine="709"/>
        <w:jc w:val="both"/>
        <w:rPr>
          <w:sz w:val="28"/>
          <w:szCs w:val="28"/>
        </w:rPr>
      </w:pPr>
      <w:r w:rsidRPr="00D169C4">
        <w:rPr>
          <w:sz w:val="28"/>
          <w:szCs w:val="28"/>
        </w:rPr>
        <w:t xml:space="preserve">"Срок, в течение которого высшее должностное лицо субъекта Российской Федерации издает правовой акт об отрешении от должности главы </w:t>
      </w:r>
      <w:r w:rsidRPr="00620724">
        <w:rPr>
          <w:spacing w:val="-2"/>
          <w:sz w:val="28"/>
          <w:szCs w:val="28"/>
        </w:rPr>
        <w:t>муниципального образования или главы местной администрации в соответствии</w:t>
      </w:r>
      <w:r w:rsidRPr="00D169C4">
        <w:rPr>
          <w:sz w:val="28"/>
          <w:szCs w:val="28"/>
        </w:rPr>
        <w:t xml:space="preserve"> </w:t>
      </w:r>
      <w:r w:rsidRPr="00620724">
        <w:rPr>
          <w:spacing w:val="-2"/>
          <w:sz w:val="28"/>
          <w:szCs w:val="28"/>
        </w:rPr>
        <w:t>с пунктом 3 части 1 настоящей статьи, не может быть менее двух месяцев со дня</w:t>
      </w:r>
      <w:r w:rsidRPr="00D169C4">
        <w:rPr>
          <w:sz w:val="28"/>
          <w:szCs w:val="28"/>
        </w:rPr>
        <w:t xml:space="preserve">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пунктом 12 статьи 25 Федерального закона от 21</w:t>
      </w:r>
      <w:r w:rsidR="00620724">
        <w:rPr>
          <w:sz w:val="28"/>
          <w:szCs w:val="28"/>
        </w:rPr>
        <w:t xml:space="preserve"> декабря </w:t>
      </w:r>
      <w:r w:rsidRPr="00D169C4">
        <w:rPr>
          <w:sz w:val="28"/>
          <w:szCs w:val="28"/>
        </w:rPr>
        <w:t xml:space="preserve">2021 </w:t>
      </w:r>
      <w:r w:rsidR="00620724">
        <w:rPr>
          <w:sz w:val="28"/>
          <w:szCs w:val="28"/>
        </w:rPr>
        <w:t xml:space="preserve">года </w:t>
      </w:r>
      <w:r w:rsidRPr="00D169C4">
        <w:rPr>
          <w:sz w:val="28"/>
          <w:szCs w:val="28"/>
        </w:rPr>
        <w:t>№</w:t>
      </w:r>
      <w:r w:rsidR="00620724">
        <w:rPr>
          <w:sz w:val="28"/>
          <w:szCs w:val="28"/>
        </w:rPr>
        <w:t> </w:t>
      </w:r>
      <w:r w:rsidRPr="00D169C4">
        <w:rPr>
          <w:sz w:val="28"/>
          <w:szCs w:val="28"/>
        </w:rPr>
        <w:t>414-ФЗ "Об общих принципах организации публичной власти в субъектах Российской Федерации" и не может превышать шесть месяцев со дня вынесения предупреждения, объявления выговора главе муниципального образования, главе местной администрации.".</w:t>
      </w:r>
    </w:p>
    <w:p w:rsidR="00A54B12" w:rsidRPr="00620724" w:rsidRDefault="00A54B12" w:rsidP="005B53A6">
      <w:pPr>
        <w:pStyle w:val="s1"/>
        <w:shd w:val="clear" w:color="auto" w:fill="FFFFFF"/>
        <w:spacing w:before="0" w:beforeAutospacing="0" w:after="0" w:afterAutospacing="0" w:line="235" w:lineRule="auto"/>
        <w:ind w:firstLine="709"/>
        <w:jc w:val="both"/>
        <w:rPr>
          <w:szCs w:val="28"/>
        </w:rPr>
      </w:pPr>
    </w:p>
    <w:p w:rsidR="00A54B12" w:rsidRPr="00A54B12" w:rsidRDefault="00A54B12" w:rsidP="005B53A6">
      <w:pPr>
        <w:spacing w:line="235" w:lineRule="auto"/>
        <w:ind w:firstLine="709"/>
        <w:rPr>
          <w:b/>
          <w:sz w:val="28"/>
          <w:szCs w:val="28"/>
        </w:rPr>
      </w:pPr>
      <w:r w:rsidRPr="00A54B12">
        <w:rPr>
          <w:b/>
          <w:sz w:val="28"/>
          <w:szCs w:val="28"/>
        </w:rPr>
        <w:t>Статья 2</w:t>
      </w:r>
    </w:p>
    <w:p w:rsidR="00A54B12" w:rsidRPr="00620724" w:rsidRDefault="00A54B12" w:rsidP="005B53A6">
      <w:pPr>
        <w:spacing w:line="235" w:lineRule="auto"/>
        <w:ind w:firstLine="709"/>
        <w:rPr>
          <w:szCs w:val="28"/>
        </w:rPr>
      </w:pPr>
    </w:p>
    <w:p w:rsidR="00A54B12" w:rsidRPr="00D169C4" w:rsidRDefault="00A54B12" w:rsidP="005B53A6">
      <w:pPr>
        <w:pStyle w:val="s1"/>
        <w:shd w:val="clear" w:color="auto" w:fill="FFFFFF"/>
        <w:spacing w:before="0" w:beforeAutospacing="0" w:after="0" w:afterAutospacing="0" w:line="235" w:lineRule="auto"/>
        <w:ind w:firstLine="720"/>
        <w:jc w:val="both"/>
        <w:rPr>
          <w:sz w:val="28"/>
          <w:szCs w:val="28"/>
        </w:rPr>
      </w:pPr>
      <w:r w:rsidRPr="00620724">
        <w:rPr>
          <w:spacing w:val="-4"/>
          <w:sz w:val="28"/>
          <w:szCs w:val="28"/>
        </w:rPr>
        <w:t>Внести в статью 25 Федерального закона от 21 декабря 2021 года №</w:t>
      </w:r>
      <w:r w:rsidR="00620724" w:rsidRPr="00620724">
        <w:rPr>
          <w:spacing w:val="-4"/>
          <w:sz w:val="28"/>
          <w:szCs w:val="28"/>
        </w:rPr>
        <w:t> </w:t>
      </w:r>
      <w:r w:rsidRPr="00620724">
        <w:rPr>
          <w:spacing w:val="-4"/>
          <w:sz w:val="28"/>
          <w:szCs w:val="28"/>
        </w:rPr>
        <w:t>414-ФЗ</w:t>
      </w:r>
      <w:r w:rsidRPr="00D169C4">
        <w:rPr>
          <w:sz w:val="28"/>
          <w:szCs w:val="28"/>
        </w:rPr>
        <w:t xml:space="preserve"> "Об общих принципах организации публичной власти в субъектах Российской Федерации" (Собрание законодательства Российской Федерации, 2021, №</w:t>
      </w:r>
      <w:r w:rsidR="00620724">
        <w:rPr>
          <w:sz w:val="28"/>
          <w:szCs w:val="28"/>
        </w:rPr>
        <w:t> </w:t>
      </w:r>
      <w:r w:rsidRPr="00D169C4">
        <w:rPr>
          <w:sz w:val="28"/>
          <w:szCs w:val="28"/>
        </w:rPr>
        <w:t>52, ст.</w:t>
      </w:r>
      <w:r w:rsidR="00620724">
        <w:rPr>
          <w:sz w:val="28"/>
          <w:szCs w:val="28"/>
        </w:rPr>
        <w:t> </w:t>
      </w:r>
      <w:r w:rsidRPr="00D169C4">
        <w:rPr>
          <w:sz w:val="28"/>
          <w:szCs w:val="28"/>
        </w:rPr>
        <w:t>8973) изменение, изложив пункт 12 в следующей редакции:</w:t>
      </w:r>
    </w:p>
    <w:p w:rsidR="00A54B12" w:rsidRPr="00B276D4" w:rsidRDefault="00A54B12" w:rsidP="005B53A6">
      <w:pPr>
        <w:pStyle w:val="s1"/>
        <w:shd w:val="clear" w:color="auto" w:fill="FFFFFF"/>
        <w:spacing w:before="0" w:beforeAutospacing="0" w:after="0" w:afterAutospacing="0" w:line="235" w:lineRule="auto"/>
        <w:ind w:firstLine="720"/>
        <w:jc w:val="both"/>
        <w:rPr>
          <w:sz w:val="28"/>
          <w:szCs w:val="28"/>
        </w:rPr>
      </w:pPr>
      <w:r w:rsidRPr="00B276D4">
        <w:rPr>
          <w:sz w:val="28"/>
          <w:szCs w:val="28"/>
        </w:rPr>
        <w:t>"12)</w:t>
      </w:r>
      <w:r w:rsidR="00620724" w:rsidRPr="00B276D4">
        <w:rPr>
          <w:sz w:val="28"/>
          <w:szCs w:val="28"/>
        </w:rPr>
        <w:t> </w:t>
      </w:r>
      <w:r w:rsidRPr="00B276D4">
        <w:rPr>
          <w:spacing w:val="-2"/>
          <w:sz w:val="28"/>
          <w:szCs w:val="28"/>
        </w:rPr>
        <w:t>осуществляет в порядке, установленном законом субъекта Российской</w:t>
      </w:r>
      <w:r w:rsidRPr="00B276D4">
        <w:rPr>
          <w:sz w:val="28"/>
          <w:szCs w:val="28"/>
        </w:rPr>
        <w:t xml:space="preserve"> Федерации, оценку деятельности главы муниципального образования, главы местной администрации и по результатам такой оценки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w:t>
      </w:r>
    </w:p>
    <w:p w:rsidR="00A54B12" w:rsidRPr="00620724" w:rsidRDefault="00A54B12" w:rsidP="005B53A6">
      <w:pPr>
        <w:pStyle w:val="s1"/>
        <w:shd w:val="clear" w:color="auto" w:fill="FFFFFF"/>
        <w:spacing w:before="0" w:beforeAutospacing="0" w:after="0" w:afterAutospacing="0" w:line="235" w:lineRule="auto"/>
        <w:ind w:firstLine="720"/>
        <w:jc w:val="both"/>
        <w:rPr>
          <w:szCs w:val="28"/>
        </w:rPr>
      </w:pPr>
    </w:p>
    <w:p w:rsidR="00A54B12" w:rsidRPr="00A54B12" w:rsidRDefault="00A54B12" w:rsidP="005B53A6">
      <w:pPr>
        <w:spacing w:line="235" w:lineRule="auto"/>
        <w:ind w:firstLine="709"/>
        <w:rPr>
          <w:b/>
          <w:sz w:val="28"/>
          <w:szCs w:val="28"/>
        </w:rPr>
      </w:pPr>
      <w:r w:rsidRPr="00A54B12">
        <w:rPr>
          <w:b/>
          <w:sz w:val="28"/>
          <w:szCs w:val="28"/>
        </w:rPr>
        <w:t>Статья 3</w:t>
      </w:r>
    </w:p>
    <w:p w:rsidR="00A54B12" w:rsidRPr="00620724" w:rsidRDefault="00A54B12" w:rsidP="005B53A6">
      <w:pPr>
        <w:spacing w:line="235" w:lineRule="auto"/>
        <w:ind w:firstLine="709"/>
        <w:rPr>
          <w:szCs w:val="28"/>
        </w:rPr>
      </w:pPr>
    </w:p>
    <w:p w:rsidR="00A54B12" w:rsidRPr="00D169C4" w:rsidRDefault="00A54B12" w:rsidP="005B53A6">
      <w:pPr>
        <w:spacing w:line="235" w:lineRule="auto"/>
        <w:ind w:left="708"/>
        <w:rPr>
          <w:sz w:val="28"/>
          <w:szCs w:val="28"/>
        </w:rPr>
      </w:pPr>
      <w:r w:rsidRPr="00D169C4">
        <w:rPr>
          <w:sz w:val="28"/>
          <w:szCs w:val="28"/>
        </w:rPr>
        <w:t xml:space="preserve">Настоящий Федеральный закон вступает в силу с 1 января 2024 года. </w:t>
      </w:r>
    </w:p>
    <w:p w:rsidR="00B323FC" w:rsidRPr="00B276D4" w:rsidRDefault="00B323FC" w:rsidP="005B53A6">
      <w:pPr>
        <w:spacing w:line="235" w:lineRule="auto"/>
        <w:jc w:val="both"/>
        <w:rPr>
          <w:sz w:val="22"/>
          <w:szCs w:val="28"/>
        </w:rPr>
      </w:pPr>
    </w:p>
    <w:p w:rsidR="001C4892" w:rsidRPr="00B276D4" w:rsidRDefault="001C4892" w:rsidP="005B53A6">
      <w:pPr>
        <w:spacing w:line="235" w:lineRule="auto"/>
        <w:jc w:val="both"/>
        <w:rPr>
          <w:sz w:val="22"/>
          <w:szCs w:val="28"/>
        </w:rPr>
      </w:pPr>
    </w:p>
    <w:p w:rsidR="001C4892" w:rsidRPr="00B276D4" w:rsidRDefault="001C4892" w:rsidP="005B53A6">
      <w:pPr>
        <w:spacing w:line="235" w:lineRule="auto"/>
        <w:jc w:val="both"/>
        <w:rPr>
          <w:sz w:val="22"/>
          <w:szCs w:val="28"/>
        </w:rPr>
      </w:pPr>
    </w:p>
    <w:p w:rsidR="00994AFD" w:rsidRPr="00486A25" w:rsidRDefault="00994AFD" w:rsidP="005B53A6">
      <w:pPr>
        <w:tabs>
          <w:tab w:val="right" w:pos="9639"/>
        </w:tabs>
        <w:spacing w:line="235" w:lineRule="auto"/>
        <w:jc w:val="both"/>
        <w:rPr>
          <w:sz w:val="28"/>
          <w:szCs w:val="28"/>
        </w:rPr>
      </w:pPr>
      <w:r w:rsidRPr="00486A25">
        <w:rPr>
          <w:sz w:val="28"/>
          <w:szCs w:val="28"/>
        </w:rPr>
        <w:t xml:space="preserve">Президент </w:t>
      </w:r>
      <w:r w:rsidRPr="00486A25">
        <w:rPr>
          <w:sz w:val="28"/>
          <w:szCs w:val="28"/>
        </w:rPr>
        <w:br/>
        <w:t>Российской Федерации</w:t>
      </w:r>
      <w:r w:rsidRPr="00486A25">
        <w:rPr>
          <w:sz w:val="28"/>
          <w:szCs w:val="28"/>
        </w:rPr>
        <w:tab/>
        <w:t>В. Путин</w:t>
      </w:r>
    </w:p>
    <w:p w:rsidR="00994AFD" w:rsidRPr="00EA7631" w:rsidRDefault="00994AFD" w:rsidP="00DB496F">
      <w:pPr>
        <w:tabs>
          <w:tab w:val="right" w:pos="9639"/>
        </w:tabs>
        <w:jc w:val="both"/>
        <w:rPr>
          <w:sz w:val="28"/>
          <w:szCs w:val="28"/>
        </w:rPr>
        <w:sectPr w:rsidR="00994AFD" w:rsidRPr="00EA7631" w:rsidSect="00C13BDB">
          <w:pgSz w:w="11906" w:h="16838"/>
          <w:pgMar w:top="1134" w:right="737" w:bottom="1134" w:left="1531" w:header="709" w:footer="709" w:gutter="0"/>
          <w:pgNumType w:start="1"/>
          <w:cols w:space="708"/>
          <w:titlePg/>
          <w:docGrid w:linePitch="360"/>
        </w:sectPr>
      </w:pPr>
    </w:p>
    <w:p w:rsidR="00086729" w:rsidRPr="00A54B12" w:rsidRDefault="00994AFD" w:rsidP="00DB496F">
      <w:pPr>
        <w:widowControl w:val="0"/>
        <w:autoSpaceDE w:val="0"/>
        <w:autoSpaceDN w:val="0"/>
        <w:jc w:val="center"/>
        <w:rPr>
          <w:b/>
          <w:sz w:val="26"/>
          <w:szCs w:val="26"/>
        </w:rPr>
      </w:pPr>
      <w:r w:rsidRPr="00A54B12">
        <w:rPr>
          <w:b/>
          <w:sz w:val="26"/>
          <w:szCs w:val="26"/>
        </w:rPr>
        <w:lastRenderedPageBreak/>
        <w:t xml:space="preserve">ПОЯСНИТЕЛЬНАЯ ЗАПИСКА </w:t>
      </w:r>
      <w:r w:rsidRPr="00A54B12">
        <w:rPr>
          <w:b/>
          <w:sz w:val="26"/>
          <w:szCs w:val="26"/>
        </w:rPr>
        <w:br/>
      </w:r>
      <w:r w:rsidR="001D2FA6" w:rsidRPr="00A54B12">
        <w:rPr>
          <w:b/>
          <w:sz w:val="26"/>
          <w:szCs w:val="26"/>
        </w:rPr>
        <w:t xml:space="preserve">к </w:t>
      </w:r>
      <w:r w:rsidR="00EE61E5" w:rsidRPr="00A54B12">
        <w:rPr>
          <w:b/>
          <w:sz w:val="26"/>
          <w:szCs w:val="26"/>
        </w:rPr>
        <w:t xml:space="preserve">проекту федерального закона "О </w:t>
      </w:r>
      <w:r w:rsidR="00A54B12" w:rsidRPr="00A54B12">
        <w:rPr>
          <w:b/>
          <w:sz w:val="26"/>
          <w:szCs w:val="26"/>
        </w:rPr>
        <w:t>внесении изменений в Федеральный закон "Об общих принципах организации местного самоуправления в Российской Федерации" и статью 25 Федерального закона "Об общих принципах организации публичной власти в субъектах Российской Федерации</w:t>
      </w:r>
      <w:r w:rsidR="00EE61E5" w:rsidRPr="00A54B12">
        <w:rPr>
          <w:b/>
          <w:sz w:val="26"/>
          <w:szCs w:val="26"/>
        </w:rPr>
        <w:t>"</w:t>
      </w:r>
    </w:p>
    <w:p w:rsidR="00994AFD" w:rsidRPr="00EA7631" w:rsidRDefault="00994AFD" w:rsidP="00DB496F">
      <w:pPr>
        <w:rPr>
          <w:sz w:val="28"/>
          <w:szCs w:val="28"/>
        </w:rPr>
      </w:pPr>
    </w:p>
    <w:p w:rsidR="00994AFD" w:rsidRPr="00EA7631" w:rsidRDefault="00994AFD" w:rsidP="00DB496F">
      <w:pPr>
        <w:rPr>
          <w:sz w:val="28"/>
          <w:szCs w:val="28"/>
        </w:rPr>
      </w:pPr>
    </w:p>
    <w:p w:rsidR="00A54B12" w:rsidRPr="00D169C4" w:rsidRDefault="006800D2" w:rsidP="00A54B12">
      <w:pPr>
        <w:tabs>
          <w:tab w:val="right" w:pos="10065"/>
        </w:tabs>
        <w:ind w:left="-15" w:right="-2" w:firstLine="582"/>
        <w:jc w:val="both"/>
        <w:rPr>
          <w:sz w:val="28"/>
          <w:szCs w:val="28"/>
        </w:rPr>
      </w:pPr>
      <w:r w:rsidRPr="00BB0557">
        <w:rPr>
          <w:sz w:val="28"/>
          <w:szCs w:val="26"/>
        </w:rPr>
        <w:t xml:space="preserve">Проект федерального </w:t>
      </w:r>
      <w:r w:rsidR="00A54B12" w:rsidRPr="00D169C4">
        <w:rPr>
          <w:sz w:val="28"/>
          <w:szCs w:val="28"/>
        </w:rPr>
        <w:t xml:space="preserve">закона "О внесении изменений в Федеральный закон "Об общих принципах организации местного самоуправления в Российской Федерации" и статью 25 Федерального закона "Об общих принципах организации публичной власти в субъектах Российской Федерации" (далее – </w:t>
      </w:r>
      <w:r w:rsidR="005B53A6">
        <w:rPr>
          <w:sz w:val="28"/>
          <w:szCs w:val="28"/>
        </w:rPr>
        <w:t>з</w:t>
      </w:r>
      <w:r w:rsidR="00A54B12" w:rsidRPr="00D169C4">
        <w:rPr>
          <w:sz w:val="28"/>
          <w:szCs w:val="28"/>
        </w:rPr>
        <w:t xml:space="preserve">аконопроект) разработан в целях дальнейшего совершенствования законодательства в сфере регулирования деятельности глав местных администраций, глав муниципальных образований Российской Федерации. </w:t>
      </w:r>
    </w:p>
    <w:p w:rsidR="00A54B12" w:rsidRPr="00D169C4" w:rsidRDefault="00A54B12" w:rsidP="00A54B12">
      <w:pPr>
        <w:tabs>
          <w:tab w:val="right" w:pos="10065"/>
        </w:tabs>
        <w:ind w:left="-15" w:right="-2" w:firstLine="582"/>
        <w:jc w:val="both"/>
        <w:rPr>
          <w:sz w:val="28"/>
          <w:szCs w:val="28"/>
        </w:rPr>
      </w:pPr>
      <w:r w:rsidRPr="00D169C4">
        <w:rPr>
          <w:sz w:val="28"/>
          <w:szCs w:val="28"/>
        </w:rPr>
        <w:t>1.</w:t>
      </w:r>
      <w:r w:rsidR="005B53A6">
        <w:rPr>
          <w:sz w:val="28"/>
          <w:szCs w:val="28"/>
        </w:rPr>
        <w:t> </w:t>
      </w:r>
      <w:r w:rsidRPr="00D169C4">
        <w:rPr>
          <w:sz w:val="28"/>
          <w:szCs w:val="28"/>
        </w:rPr>
        <w:t xml:space="preserve">Частью 3 статьи 132 Конституции Российской Федерации (далее – Конституция РФ) определено, что органы местного самоуправления и органы государственной власти &lt;...&gt; осуществляют взаимодействие для наиболее эффективного решения задач в интересах населения, проживающего </w:t>
      </w:r>
      <w:r w:rsidR="005B53A6">
        <w:rPr>
          <w:sz w:val="28"/>
          <w:szCs w:val="28"/>
        </w:rPr>
        <w:br/>
      </w:r>
      <w:r w:rsidRPr="00D169C4">
        <w:rPr>
          <w:sz w:val="28"/>
          <w:szCs w:val="28"/>
        </w:rPr>
        <w:t>на соответствующей территории.</w:t>
      </w:r>
    </w:p>
    <w:p w:rsidR="00A54B12" w:rsidRPr="00D169C4" w:rsidRDefault="00A54B12" w:rsidP="00A54B12">
      <w:pPr>
        <w:tabs>
          <w:tab w:val="right" w:pos="10065"/>
        </w:tabs>
        <w:ind w:left="-15" w:right="-2" w:firstLine="582"/>
        <w:jc w:val="both"/>
        <w:rPr>
          <w:sz w:val="28"/>
          <w:szCs w:val="28"/>
        </w:rPr>
      </w:pPr>
      <w:r w:rsidRPr="00D169C4">
        <w:rPr>
          <w:sz w:val="28"/>
          <w:szCs w:val="28"/>
        </w:rPr>
        <w:t>Также частью 1.1 статьи 131 Конституции РФ органам государственной власти предоставлено право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A54B12" w:rsidRPr="00D169C4" w:rsidRDefault="00A54B12" w:rsidP="00A54B12">
      <w:pPr>
        <w:tabs>
          <w:tab w:val="right" w:pos="10065"/>
        </w:tabs>
        <w:ind w:left="-15" w:right="-2" w:firstLine="582"/>
        <w:jc w:val="both"/>
        <w:rPr>
          <w:sz w:val="28"/>
          <w:szCs w:val="28"/>
        </w:rPr>
      </w:pPr>
      <w:r w:rsidRPr="00D169C4">
        <w:rPr>
          <w:sz w:val="28"/>
          <w:szCs w:val="28"/>
        </w:rPr>
        <w:t>В развитие указанной нормы Конституции РФ данное полномочие органов государственной власти закреплено в пунктах 12 и 13 статьи 25 Федерального закона от 21 декабря 2021 года №</w:t>
      </w:r>
      <w:r w:rsidR="005B53A6">
        <w:rPr>
          <w:sz w:val="28"/>
          <w:szCs w:val="28"/>
        </w:rPr>
        <w:t> </w:t>
      </w:r>
      <w:r w:rsidRPr="00D169C4">
        <w:rPr>
          <w:sz w:val="28"/>
          <w:szCs w:val="28"/>
        </w:rPr>
        <w:t>414-ФЗ "Об общих принципах организации местного самоуправления в Российской Федерации" (далее – Федеральный закон №</w:t>
      </w:r>
      <w:r w:rsidR="005B53A6">
        <w:rPr>
          <w:sz w:val="28"/>
          <w:szCs w:val="28"/>
        </w:rPr>
        <w:t> </w:t>
      </w:r>
      <w:r w:rsidRPr="00D169C4">
        <w:rPr>
          <w:sz w:val="28"/>
          <w:szCs w:val="28"/>
        </w:rPr>
        <w:t>414-ФЗ).</w:t>
      </w:r>
    </w:p>
    <w:p w:rsidR="00A54B12" w:rsidRPr="00D169C4" w:rsidRDefault="005B53A6" w:rsidP="00A54B12">
      <w:pPr>
        <w:tabs>
          <w:tab w:val="right" w:pos="10065"/>
        </w:tabs>
        <w:ind w:left="-15" w:right="-2" w:firstLine="582"/>
        <w:jc w:val="both"/>
        <w:rPr>
          <w:sz w:val="28"/>
          <w:szCs w:val="28"/>
        </w:rPr>
      </w:pPr>
      <w:r>
        <w:rPr>
          <w:sz w:val="28"/>
          <w:szCs w:val="28"/>
        </w:rPr>
        <w:t>П</w:t>
      </w:r>
      <w:r w:rsidR="00A54B12" w:rsidRPr="00D169C4">
        <w:rPr>
          <w:sz w:val="28"/>
          <w:szCs w:val="28"/>
        </w:rPr>
        <w:t>ункт 12 статьи 25 Федерального закона №</w:t>
      </w:r>
      <w:r>
        <w:rPr>
          <w:sz w:val="28"/>
          <w:szCs w:val="28"/>
        </w:rPr>
        <w:t> </w:t>
      </w:r>
      <w:r w:rsidR="00A54B12" w:rsidRPr="00D169C4">
        <w:rPr>
          <w:sz w:val="28"/>
          <w:szCs w:val="28"/>
        </w:rPr>
        <w:t>414-ФЗ определил право высшего должностного лица субъекта Российской Федерации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Pr>
          <w:sz w:val="28"/>
          <w:szCs w:val="28"/>
        </w:rPr>
        <w:t> </w:t>
      </w:r>
      <w:r w:rsidR="00A54B12" w:rsidRPr="00D169C4">
        <w:rPr>
          <w:sz w:val="28"/>
          <w:szCs w:val="28"/>
        </w:rPr>
        <w:t xml:space="preserve">(или) законами субъекта Российской Федерации. </w:t>
      </w:r>
    </w:p>
    <w:p w:rsidR="00A54B12" w:rsidRPr="00D169C4" w:rsidRDefault="00A54B12" w:rsidP="00A54B12">
      <w:pPr>
        <w:tabs>
          <w:tab w:val="right" w:pos="10065"/>
        </w:tabs>
        <w:ind w:left="-15" w:right="-2" w:firstLine="582"/>
        <w:jc w:val="both"/>
        <w:rPr>
          <w:sz w:val="28"/>
          <w:szCs w:val="28"/>
        </w:rPr>
      </w:pPr>
      <w:r w:rsidRPr="005B53A6">
        <w:rPr>
          <w:spacing w:val="-2"/>
          <w:sz w:val="28"/>
          <w:szCs w:val="28"/>
        </w:rPr>
        <w:t>В продолжение этого пунктом 13 статьи 25 Федерального закона №</w:t>
      </w:r>
      <w:r w:rsidRPr="005B53A6">
        <w:rPr>
          <w:spacing w:val="-2"/>
          <w:sz w:val="28"/>
          <w:szCs w:val="28"/>
          <w:lang w:val="en-US"/>
        </w:rPr>
        <w:t> </w:t>
      </w:r>
      <w:r w:rsidRPr="005B53A6">
        <w:rPr>
          <w:spacing w:val="-2"/>
          <w:sz w:val="28"/>
          <w:szCs w:val="28"/>
        </w:rPr>
        <w:t xml:space="preserve">414-ФЗ </w:t>
      </w:r>
      <w:r w:rsidRPr="00D169C4">
        <w:rPr>
          <w:sz w:val="28"/>
          <w:szCs w:val="28"/>
        </w:rPr>
        <w:t>установлено право высшего должностного лица субъекта Российской Федерации</w:t>
      </w:r>
      <w:r>
        <w:rPr>
          <w:sz w:val="28"/>
          <w:szCs w:val="28"/>
        </w:rPr>
        <w:t xml:space="preserve"> </w:t>
      </w:r>
      <w:r w:rsidRPr="00D169C4">
        <w:rPr>
          <w:sz w:val="28"/>
          <w:szCs w:val="28"/>
        </w:rPr>
        <w:t>отрешить от должности главу муниципального образования, главу местной администрации, если они в месячный срок со дня вынесения данным лицам предупреждения, объявления выговора, не приняли в пределах своих полномочий мер по устранению причин, послуживших основанием для вынесения предупреждения, объявления выговора.</w:t>
      </w:r>
    </w:p>
    <w:p w:rsidR="00A54B12" w:rsidRPr="00D169C4" w:rsidRDefault="00DB2807" w:rsidP="005B53A6">
      <w:pPr>
        <w:tabs>
          <w:tab w:val="right" w:pos="10065"/>
        </w:tabs>
        <w:spacing w:line="238" w:lineRule="auto"/>
        <w:ind w:left="-17" w:firstLine="584"/>
        <w:jc w:val="both"/>
        <w:rPr>
          <w:sz w:val="28"/>
          <w:szCs w:val="28"/>
        </w:rPr>
      </w:pPr>
      <w:r>
        <w:rPr>
          <w:sz w:val="28"/>
          <w:szCs w:val="28"/>
        </w:rPr>
        <w:lastRenderedPageBreak/>
        <w:t>Однако</w:t>
      </w:r>
      <w:r w:rsidR="00A54B12" w:rsidRPr="00D169C4">
        <w:rPr>
          <w:sz w:val="28"/>
          <w:szCs w:val="28"/>
        </w:rPr>
        <w:t xml:space="preserve"> до настоящего времени механизм реализации указанных полномочий высшего должностного лица субъекта Российской Федерации федеральным законодательством не определен.</w:t>
      </w:r>
    </w:p>
    <w:p w:rsidR="00A54B12" w:rsidRPr="00D169C4" w:rsidRDefault="00A54B12" w:rsidP="005B53A6">
      <w:pPr>
        <w:tabs>
          <w:tab w:val="right" w:pos="10065"/>
        </w:tabs>
        <w:spacing w:line="238" w:lineRule="auto"/>
        <w:ind w:left="-17" w:firstLine="584"/>
        <w:jc w:val="both"/>
        <w:rPr>
          <w:sz w:val="28"/>
          <w:szCs w:val="28"/>
        </w:rPr>
      </w:pPr>
      <w:r w:rsidRPr="00D169C4">
        <w:rPr>
          <w:sz w:val="28"/>
          <w:szCs w:val="28"/>
        </w:rPr>
        <w:t xml:space="preserve">Изменения, вносимые </w:t>
      </w:r>
      <w:r w:rsidR="005B53A6">
        <w:rPr>
          <w:sz w:val="28"/>
          <w:szCs w:val="28"/>
        </w:rPr>
        <w:t>з</w:t>
      </w:r>
      <w:r w:rsidRPr="00D169C4">
        <w:rPr>
          <w:sz w:val="28"/>
          <w:szCs w:val="28"/>
        </w:rPr>
        <w:t>аконопроектом в пункт 12 статьи 25 Федерального закона №</w:t>
      </w:r>
      <w:r w:rsidR="005B53A6">
        <w:rPr>
          <w:sz w:val="28"/>
          <w:szCs w:val="28"/>
        </w:rPr>
        <w:t> </w:t>
      </w:r>
      <w:r w:rsidRPr="00D169C4">
        <w:rPr>
          <w:sz w:val="28"/>
          <w:szCs w:val="28"/>
        </w:rPr>
        <w:t xml:space="preserve">414-ФЗ, а также в статьи 36, 37, пункт 3 части 1 и 2 статьи 74 Федерального закона от </w:t>
      </w:r>
      <w:r w:rsidR="005B53A6">
        <w:rPr>
          <w:sz w:val="28"/>
          <w:szCs w:val="28"/>
        </w:rPr>
        <w:t xml:space="preserve">6 октября </w:t>
      </w:r>
      <w:r w:rsidRPr="00D169C4">
        <w:rPr>
          <w:sz w:val="28"/>
          <w:szCs w:val="28"/>
        </w:rPr>
        <w:t xml:space="preserve">2003 </w:t>
      </w:r>
      <w:r w:rsidR="005B53A6">
        <w:rPr>
          <w:sz w:val="28"/>
          <w:szCs w:val="28"/>
        </w:rPr>
        <w:t xml:space="preserve">года </w:t>
      </w:r>
      <w:r w:rsidRPr="00D169C4">
        <w:rPr>
          <w:sz w:val="28"/>
          <w:szCs w:val="28"/>
        </w:rPr>
        <w:t>№</w:t>
      </w:r>
      <w:r w:rsidR="005B53A6">
        <w:rPr>
          <w:sz w:val="28"/>
          <w:szCs w:val="28"/>
        </w:rPr>
        <w:t> </w:t>
      </w:r>
      <w:r w:rsidRPr="00D169C4">
        <w:rPr>
          <w:sz w:val="28"/>
          <w:szCs w:val="28"/>
        </w:rPr>
        <w:t xml:space="preserve">131-ФЗ "Об общих принципах организации местного самоуправления в Российской Федерации" (далее – Федеральный закон № 131-ФЗ) направлены на ликвидацию данного пробела </w:t>
      </w:r>
      <w:r w:rsidR="005B53A6">
        <w:rPr>
          <w:sz w:val="28"/>
          <w:szCs w:val="28"/>
        </w:rPr>
        <w:br/>
      </w:r>
      <w:r w:rsidRPr="00D169C4">
        <w:rPr>
          <w:sz w:val="28"/>
          <w:szCs w:val="28"/>
        </w:rPr>
        <w:t>в правовом регулировании.</w:t>
      </w:r>
    </w:p>
    <w:p w:rsidR="00A54B12" w:rsidRPr="00D169C4" w:rsidRDefault="00A54B12" w:rsidP="005B53A6">
      <w:pPr>
        <w:tabs>
          <w:tab w:val="right" w:pos="10065"/>
        </w:tabs>
        <w:spacing w:line="238" w:lineRule="auto"/>
        <w:ind w:left="-17" w:firstLine="584"/>
        <w:jc w:val="both"/>
        <w:rPr>
          <w:sz w:val="28"/>
          <w:szCs w:val="28"/>
        </w:rPr>
      </w:pPr>
      <w:r w:rsidRPr="00D169C4">
        <w:rPr>
          <w:sz w:val="28"/>
          <w:szCs w:val="28"/>
        </w:rPr>
        <w:t>2.</w:t>
      </w:r>
      <w:r w:rsidR="005B53A6">
        <w:rPr>
          <w:sz w:val="28"/>
          <w:szCs w:val="28"/>
        </w:rPr>
        <w:t> </w:t>
      </w:r>
      <w:r w:rsidRPr="00D169C4">
        <w:rPr>
          <w:sz w:val="28"/>
          <w:szCs w:val="28"/>
        </w:rPr>
        <w:t>Согласно части 12 статьи 37 Федерального закона №</w:t>
      </w:r>
      <w:r w:rsidR="005B53A6">
        <w:rPr>
          <w:sz w:val="28"/>
          <w:szCs w:val="28"/>
        </w:rPr>
        <w:t> </w:t>
      </w:r>
      <w:r w:rsidRPr="00D169C4">
        <w:rPr>
          <w:sz w:val="28"/>
          <w:szCs w:val="28"/>
        </w:rPr>
        <w:t>131-ФЗ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A54B12" w:rsidRPr="00D169C4" w:rsidRDefault="00A54B12" w:rsidP="005B53A6">
      <w:pPr>
        <w:tabs>
          <w:tab w:val="right" w:pos="10065"/>
        </w:tabs>
        <w:spacing w:line="238" w:lineRule="auto"/>
        <w:ind w:left="-17" w:firstLine="584"/>
        <w:jc w:val="both"/>
        <w:rPr>
          <w:sz w:val="28"/>
          <w:szCs w:val="28"/>
        </w:rPr>
      </w:pPr>
      <w:r w:rsidRPr="00D169C4">
        <w:rPr>
          <w:sz w:val="28"/>
          <w:szCs w:val="28"/>
        </w:rPr>
        <w:t>Таким образом, для досрочного прекращения полномочий главы местной администрации по инициативе высшего должностного лица субъекта Российской Федерации в настоящее время требуется одновременное наличие двух обязательных условий: факт выявленного несоблюдения запретов, ограничений, неисполнения обязанностей, установленных действующим законодательством в области противодействия коррупции, либо нарушения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и</w:t>
      </w:r>
      <w:r w:rsidR="005B53A6">
        <w:rPr>
          <w:sz w:val="28"/>
          <w:szCs w:val="28"/>
        </w:rPr>
        <w:t> </w:t>
      </w:r>
      <w:r w:rsidRPr="00D169C4">
        <w:rPr>
          <w:sz w:val="28"/>
          <w:szCs w:val="28"/>
        </w:rPr>
        <w:t xml:space="preserve">вступившее в силу решение суда о досрочном прекращении полномочий. </w:t>
      </w:r>
    </w:p>
    <w:p w:rsidR="00A54B12" w:rsidRPr="00D169C4" w:rsidRDefault="00A54B12" w:rsidP="005B53A6">
      <w:pPr>
        <w:tabs>
          <w:tab w:val="right" w:pos="10065"/>
        </w:tabs>
        <w:spacing w:line="238" w:lineRule="auto"/>
        <w:ind w:left="-17" w:firstLine="584"/>
        <w:jc w:val="both"/>
        <w:rPr>
          <w:sz w:val="28"/>
          <w:szCs w:val="28"/>
        </w:rPr>
      </w:pPr>
      <w:r w:rsidRPr="00D169C4">
        <w:rPr>
          <w:sz w:val="28"/>
          <w:szCs w:val="28"/>
        </w:rPr>
        <w:t>Как следствие</w:t>
      </w:r>
      <w:r w:rsidR="00193DFD">
        <w:rPr>
          <w:sz w:val="28"/>
          <w:szCs w:val="28"/>
        </w:rPr>
        <w:t>,</w:t>
      </w:r>
      <w:r w:rsidRPr="00D169C4">
        <w:rPr>
          <w:sz w:val="28"/>
          <w:szCs w:val="28"/>
        </w:rPr>
        <w:t xml:space="preserve"> реализация судебной процедуры досрочного прекращения полномочий главы местной администрации может быть затянута </w:t>
      </w:r>
      <w:r w:rsidRPr="00D169C4">
        <w:rPr>
          <w:sz w:val="28"/>
          <w:szCs w:val="28"/>
        </w:rPr>
        <w:br/>
        <w:t>на неопределенно долгий срок, вплоть до истечения срока полномочий, указанного в контракте главы местной администрации. При этом назначение исполняющего обязанности главы местной администрации фактически осуществляется из числа бывших подчиненных главы местной администрации, полномочия которого досрочно прекращены, что может привести к ситуации, когда глава местной администрации и после прекращения своих полномочий сможет оказывать влияние на работу местной администрации.</w:t>
      </w:r>
    </w:p>
    <w:p w:rsidR="00A54B12" w:rsidRPr="00D169C4" w:rsidRDefault="00A54B12" w:rsidP="005B53A6">
      <w:pPr>
        <w:tabs>
          <w:tab w:val="right" w:pos="10065"/>
        </w:tabs>
        <w:spacing w:line="238" w:lineRule="auto"/>
        <w:ind w:left="-17" w:firstLine="584"/>
        <w:jc w:val="both"/>
        <w:rPr>
          <w:sz w:val="28"/>
          <w:szCs w:val="28"/>
        </w:rPr>
      </w:pPr>
      <w:r w:rsidRPr="00D169C4">
        <w:rPr>
          <w:sz w:val="28"/>
          <w:szCs w:val="28"/>
        </w:rPr>
        <w:t xml:space="preserve">Во избежание подобных ситуаций </w:t>
      </w:r>
      <w:r w:rsidR="005B53A6">
        <w:rPr>
          <w:sz w:val="28"/>
          <w:szCs w:val="28"/>
        </w:rPr>
        <w:t>з</w:t>
      </w:r>
      <w:r w:rsidRPr="00D169C4">
        <w:rPr>
          <w:sz w:val="28"/>
          <w:szCs w:val="28"/>
        </w:rPr>
        <w:t xml:space="preserve">аконопроектом предлагается наделить высшее должностное лицо субъекта Российской Федерации полномочием </w:t>
      </w:r>
      <w:r w:rsidR="005B53A6">
        <w:rPr>
          <w:sz w:val="28"/>
          <w:szCs w:val="28"/>
        </w:rPr>
        <w:br/>
      </w:r>
      <w:r w:rsidRPr="00D169C4">
        <w:rPr>
          <w:sz w:val="28"/>
          <w:szCs w:val="28"/>
        </w:rPr>
        <w:t>по назначению временно исполняющего обязанности главы местной администрации, чьи полномочия досрочно прекращены по основаниям, указанным в части 12 статьи 37 Федерального закона №</w:t>
      </w:r>
      <w:r w:rsidR="005B53A6">
        <w:rPr>
          <w:sz w:val="28"/>
          <w:szCs w:val="28"/>
        </w:rPr>
        <w:t> </w:t>
      </w:r>
      <w:r w:rsidRPr="00D169C4">
        <w:rPr>
          <w:sz w:val="28"/>
          <w:szCs w:val="28"/>
        </w:rPr>
        <w:t xml:space="preserve">131-ФЗ. Также </w:t>
      </w:r>
      <w:r w:rsidR="005B53A6">
        <w:rPr>
          <w:sz w:val="28"/>
          <w:szCs w:val="28"/>
        </w:rPr>
        <w:t>з</w:t>
      </w:r>
      <w:r w:rsidRPr="00D169C4">
        <w:rPr>
          <w:sz w:val="28"/>
          <w:szCs w:val="28"/>
        </w:rPr>
        <w:t>аконопроект предлагает установить, что на назначаемое временно исполняющим обязанности главы местной администрации лицо будут распространяться обязанности, ограничения и запреты, установленные федеральными законами и законами субъекта Российской Федерации для главы местной администрации в целях противодействия коррупции.</w:t>
      </w:r>
    </w:p>
    <w:p w:rsidR="00A54B12" w:rsidRPr="00D169C4" w:rsidRDefault="00A54B12" w:rsidP="00A54B12">
      <w:pPr>
        <w:autoSpaceDE w:val="0"/>
        <w:autoSpaceDN w:val="0"/>
        <w:adjustRightInd w:val="0"/>
        <w:ind w:left="-15" w:firstLine="582"/>
        <w:jc w:val="both"/>
        <w:rPr>
          <w:rFonts w:eastAsia="Calibri"/>
          <w:sz w:val="28"/>
          <w:szCs w:val="28"/>
        </w:rPr>
      </w:pPr>
      <w:r w:rsidRPr="00D169C4">
        <w:rPr>
          <w:sz w:val="28"/>
          <w:szCs w:val="28"/>
        </w:rPr>
        <w:lastRenderedPageBreak/>
        <w:t>3.</w:t>
      </w:r>
      <w:r w:rsidR="005B53A6">
        <w:rPr>
          <w:sz w:val="28"/>
          <w:szCs w:val="28"/>
        </w:rPr>
        <w:t> </w:t>
      </w:r>
      <w:r w:rsidRPr="00D169C4">
        <w:rPr>
          <w:sz w:val="28"/>
          <w:szCs w:val="28"/>
        </w:rPr>
        <w:t>Пунктом 2 части 1 статьи 74 Федерального закона №</w:t>
      </w:r>
      <w:r w:rsidR="005B53A6">
        <w:rPr>
          <w:sz w:val="28"/>
          <w:szCs w:val="28"/>
        </w:rPr>
        <w:t> </w:t>
      </w:r>
      <w:r w:rsidRPr="00D169C4">
        <w:rPr>
          <w:sz w:val="28"/>
          <w:szCs w:val="28"/>
        </w:rPr>
        <w:t>131-ФЗ установлено, что в</w:t>
      </w:r>
      <w:r w:rsidRPr="00D169C4">
        <w:rPr>
          <w:rFonts w:eastAsia="Calibri"/>
          <w:sz w:val="28"/>
          <w:szCs w:val="28"/>
        </w:rPr>
        <w:t xml:space="preserve">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w:t>
      </w:r>
      <w:r w:rsidR="005B53A6">
        <w:rPr>
          <w:rFonts w:eastAsia="Calibri"/>
          <w:sz w:val="28"/>
          <w:szCs w:val="28"/>
        </w:rPr>
        <w:br/>
      </w:r>
      <w:r w:rsidRPr="00D169C4">
        <w:rPr>
          <w:rFonts w:eastAsia="Calibri"/>
          <w:sz w:val="28"/>
          <w:szCs w:val="28"/>
        </w:rPr>
        <w:t>от должности главы муниципального образования или главы местной администрации в том числе в случае нарушения условий предоставления межбюджетных трансфертов.</w:t>
      </w:r>
    </w:p>
    <w:p w:rsidR="00A54B12" w:rsidRPr="00D169C4" w:rsidRDefault="00A54B12" w:rsidP="00A54B12">
      <w:pPr>
        <w:autoSpaceDE w:val="0"/>
        <w:autoSpaceDN w:val="0"/>
        <w:adjustRightInd w:val="0"/>
        <w:ind w:firstLine="582"/>
        <w:jc w:val="both"/>
        <w:rPr>
          <w:rFonts w:eastAsia="Calibri"/>
          <w:sz w:val="28"/>
          <w:szCs w:val="28"/>
        </w:rPr>
      </w:pPr>
      <w:r w:rsidRPr="00D169C4">
        <w:rPr>
          <w:rFonts w:eastAsia="Calibri"/>
          <w:sz w:val="28"/>
          <w:szCs w:val="28"/>
        </w:rPr>
        <w:t xml:space="preserve">В связи с тем, что условия предоставления межбюджетных трансфертов </w:t>
      </w:r>
      <w:r w:rsidR="005B53A6">
        <w:rPr>
          <w:rFonts w:eastAsia="Calibri"/>
          <w:sz w:val="28"/>
          <w:szCs w:val="28"/>
        </w:rPr>
        <w:br/>
      </w:r>
      <w:r w:rsidRPr="00D169C4">
        <w:rPr>
          <w:rFonts w:eastAsia="Calibri"/>
          <w:sz w:val="28"/>
          <w:szCs w:val="28"/>
        </w:rPr>
        <w:t xml:space="preserve">в большинстве случаев устанавливаются в рамках реализации государственных программ субъекта Российской Федерации, в том числе реализуемых в рамках участия субъекта Российской Федерации в государственных программах Российской Федерации, а их доля в доходной части бюджета муниципального образования </w:t>
      </w:r>
      <w:r w:rsidR="00193DFD">
        <w:rPr>
          <w:rFonts w:eastAsia="Calibri"/>
          <w:sz w:val="28"/>
          <w:szCs w:val="28"/>
        </w:rPr>
        <w:t>часто</w:t>
      </w:r>
      <w:r w:rsidRPr="00D169C4">
        <w:rPr>
          <w:rFonts w:eastAsia="Calibri"/>
          <w:sz w:val="28"/>
          <w:szCs w:val="28"/>
        </w:rPr>
        <w:t xml:space="preserve"> превышает собственные доходы муниципальных образований, законопроектом предлагается конкретизировать норму пункта 2 части 1 статьи 74 Федерального закона №</w:t>
      </w:r>
      <w:r w:rsidR="005B53A6">
        <w:rPr>
          <w:rFonts w:eastAsia="Calibri"/>
          <w:sz w:val="28"/>
          <w:szCs w:val="28"/>
        </w:rPr>
        <w:t> </w:t>
      </w:r>
      <w:r w:rsidRPr="00D169C4">
        <w:rPr>
          <w:rFonts w:eastAsia="Calibri"/>
          <w:sz w:val="28"/>
          <w:szCs w:val="28"/>
        </w:rPr>
        <w:t>131-ФЗ, установив, что глава муниципального образования или глава местной администрации, допустивший нецелевое использование межбюджетных трансфертов, предоставленных муниципальному образованию на реализацию государственных программ Российской Федерации и</w:t>
      </w:r>
      <w:r w:rsidR="00193DFD">
        <w:rPr>
          <w:rFonts w:eastAsia="Calibri"/>
          <w:sz w:val="28"/>
          <w:szCs w:val="28"/>
        </w:rPr>
        <w:t> </w:t>
      </w:r>
      <w:r w:rsidRPr="00D169C4">
        <w:rPr>
          <w:rFonts w:eastAsia="Calibri"/>
          <w:sz w:val="28"/>
          <w:szCs w:val="28"/>
        </w:rPr>
        <w:t xml:space="preserve">(или) субъекта Российской Федерации, несет ответственность перед государством в лице высшего должностного лица субъекта Российской Федерации. </w:t>
      </w:r>
    </w:p>
    <w:p w:rsidR="00EC7054" w:rsidRPr="00954E63" w:rsidRDefault="00A54B12" w:rsidP="00A54B12">
      <w:pPr>
        <w:ind w:firstLine="709"/>
        <w:jc w:val="both"/>
        <w:rPr>
          <w:b/>
          <w:sz w:val="28"/>
          <w:szCs w:val="28"/>
        </w:rPr>
      </w:pPr>
      <w:r w:rsidRPr="00D169C4">
        <w:rPr>
          <w:rFonts w:eastAsia="Calibri"/>
          <w:sz w:val="28"/>
          <w:szCs w:val="28"/>
        </w:rPr>
        <w:t>Предлагаемая к принятию норма позволит обеспечить реализацию принципа правовой определенности при применении пункта 2 части 1 статьи 74 Федерального закона №</w:t>
      </w:r>
      <w:r w:rsidR="005B53A6">
        <w:rPr>
          <w:rFonts w:eastAsia="Calibri"/>
          <w:sz w:val="28"/>
          <w:szCs w:val="28"/>
        </w:rPr>
        <w:t> </w:t>
      </w:r>
      <w:r w:rsidRPr="00D169C4">
        <w:rPr>
          <w:rFonts w:eastAsia="Calibri"/>
          <w:sz w:val="28"/>
          <w:szCs w:val="28"/>
        </w:rPr>
        <w:t xml:space="preserve">131-ФЗ, раскрыв наиболее частый случай предоставления межбюджетных трансфертов местному бюджету, </w:t>
      </w:r>
      <w:r w:rsidR="005B53A6">
        <w:rPr>
          <w:rFonts w:eastAsia="Calibri"/>
          <w:sz w:val="28"/>
          <w:szCs w:val="28"/>
        </w:rPr>
        <w:br/>
      </w:r>
      <w:r w:rsidRPr="00D169C4">
        <w:rPr>
          <w:rFonts w:eastAsia="Calibri"/>
          <w:sz w:val="28"/>
          <w:szCs w:val="28"/>
        </w:rPr>
        <w:t>за несоблюдение условий предоставления которого глава муниципального образования или глава местной администрации нес</w:t>
      </w:r>
      <w:r w:rsidR="005B53A6">
        <w:rPr>
          <w:rFonts w:eastAsia="Calibri"/>
          <w:sz w:val="28"/>
          <w:szCs w:val="28"/>
        </w:rPr>
        <w:t>е</w:t>
      </w:r>
      <w:r w:rsidRPr="00D169C4">
        <w:rPr>
          <w:rFonts w:eastAsia="Calibri"/>
          <w:sz w:val="28"/>
          <w:szCs w:val="28"/>
        </w:rPr>
        <w:t>т ответственность перед государством в виде отрешения от должности</w:t>
      </w:r>
      <w:r w:rsidR="006800D2" w:rsidRPr="00BB0557">
        <w:rPr>
          <w:sz w:val="28"/>
          <w:szCs w:val="26"/>
        </w:rPr>
        <w:t>.</w:t>
      </w:r>
    </w:p>
    <w:p w:rsidR="00EC59E0" w:rsidRPr="00954E63" w:rsidRDefault="00EC59E0" w:rsidP="00DB496F">
      <w:pPr>
        <w:pStyle w:val="12"/>
        <w:shd w:val="clear" w:color="auto" w:fill="auto"/>
        <w:spacing w:line="240" w:lineRule="auto"/>
        <w:ind w:firstLine="709"/>
        <w:rPr>
          <w:spacing w:val="0"/>
          <w:sz w:val="28"/>
          <w:szCs w:val="28"/>
        </w:rPr>
        <w:sectPr w:rsidR="00EC59E0" w:rsidRPr="00954E63" w:rsidSect="001F7F93">
          <w:pgSz w:w="11909" w:h="16834" w:code="9"/>
          <w:pgMar w:top="1134" w:right="737" w:bottom="1134" w:left="1531" w:header="709" w:footer="709" w:gutter="0"/>
          <w:pgNumType w:start="1"/>
          <w:cols w:space="720"/>
          <w:titlePg/>
          <w:docGrid w:linePitch="326"/>
        </w:sectPr>
      </w:pPr>
    </w:p>
    <w:p w:rsidR="00EC59E0" w:rsidRPr="0013299C" w:rsidRDefault="00EC59E0" w:rsidP="008F6977">
      <w:pPr>
        <w:pStyle w:val="12"/>
        <w:shd w:val="clear" w:color="auto" w:fill="auto"/>
        <w:spacing w:before="0" w:line="240" w:lineRule="auto"/>
        <w:ind w:left="5954"/>
        <w:rPr>
          <w:spacing w:val="0"/>
          <w:sz w:val="24"/>
          <w:szCs w:val="24"/>
        </w:rPr>
      </w:pPr>
      <w:r w:rsidRPr="0013299C">
        <w:rPr>
          <w:spacing w:val="0"/>
          <w:sz w:val="24"/>
          <w:szCs w:val="24"/>
        </w:rPr>
        <w:lastRenderedPageBreak/>
        <w:t>Приложение</w:t>
      </w:r>
    </w:p>
    <w:p w:rsidR="00EC59E0" w:rsidRPr="005B53A6" w:rsidRDefault="00EC59E0" w:rsidP="005B53A6">
      <w:pPr>
        <w:ind w:left="5954" w:right="-285"/>
      </w:pPr>
      <w:r w:rsidRPr="005B53A6">
        <w:t xml:space="preserve">к проекту федерального закона </w:t>
      </w:r>
      <w:r w:rsidR="001F7F93" w:rsidRPr="005B53A6">
        <w:br/>
      </w:r>
      <w:r w:rsidRPr="005B53A6">
        <w:t xml:space="preserve">"О </w:t>
      </w:r>
      <w:r w:rsidR="00A54B12" w:rsidRPr="005B53A6">
        <w:t xml:space="preserve">внесении изменений </w:t>
      </w:r>
      <w:r w:rsidR="005B53A6">
        <w:br/>
      </w:r>
      <w:r w:rsidR="00A54B12" w:rsidRPr="005B53A6">
        <w:t xml:space="preserve">в Федеральный закон "Об общих принципах организации местного самоуправления в Российской </w:t>
      </w:r>
      <w:r w:rsidR="00A54B12" w:rsidRPr="005B53A6">
        <w:rPr>
          <w:spacing w:val="-2"/>
        </w:rPr>
        <w:t>Федерации" и статью 25 Федерального</w:t>
      </w:r>
      <w:r w:rsidR="00A54B12" w:rsidRPr="005B53A6">
        <w:t xml:space="preserve"> закона "Об общих принципах организации публичной власти </w:t>
      </w:r>
      <w:r w:rsidR="005B53A6">
        <w:br/>
      </w:r>
      <w:r w:rsidR="00A54B12" w:rsidRPr="005B53A6">
        <w:t>в субъектах Российской Федерации</w:t>
      </w:r>
      <w:r w:rsidR="00F077E1" w:rsidRPr="005B53A6">
        <w:t>"</w:t>
      </w:r>
    </w:p>
    <w:p w:rsidR="00EC59E0" w:rsidRPr="00EA7631" w:rsidRDefault="00EC59E0" w:rsidP="00DB496F">
      <w:pPr>
        <w:shd w:val="clear" w:color="auto" w:fill="FFFFFF"/>
        <w:ind w:firstLine="709"/>
        <w:outlineLvl w:val="1"/>
        <w:rPr>
          <w:kern w:val="36"/>
          <w:sz w:val="28"/>
          <w:szCs w:val="28"/>
        </w:rPr>
      </w:pPr>
    </w:p>
    <w:p w:rsidR="0013299C" w:rsidRPr="00EA7631" w:rsidRDefault="0013299C" w:rsidP="00DB496F">
      <w:pPr>
        <w:shd w:val="clear" w:color="auto" w:fill="FFFFFF"/>
        <w:ind w:firstLine="709"/>
        <w:jc w:val="both"/>
        <w:outlineLvl w:val="1"/>
        <w:rPr>
          <w:kern w:val="36"/>
          <w:sz w:val="28"/>
          <w:szCs w:val="28"/>
        </w:rPr>
      </w:pPr>
    </w:p>
    <w:p w:rsidR="005E5992" w:rsidRPr="00EA7631" w:rsidRDefault="005E5992" w:rsidP="00DB496F">
      <w:pPr>
        <w:shd w:val="clear" w:color="auto" w:fill="FFFFFF"/>
        <w:ind w:firstLine="709"/>
        <w:jc w:val="both"/>
        <w:outlineLvl w:val="1"/>
        <w:rPr>
          <w:kern w:val="36"/>
          <w:sz w:val="28"/>
          <w:szCs w:val="28"/>
        </w:rPr>
      </w:pPr>
    </w:p>
    <w:p w:rsidR="00EC59E0" w:rsidRPr="00EA7631" w:rsidRDefault="00EC59E0" w:rsidP="00DB496F">
      <w:pPr>
        <w:shd w:val="clear" w:color="auto" w:fill="FFFFFF"/>
        <w:ind w:firstLine="709"/>
        <w:jc w:val="both"/>
        <w:outlineLvl w:val="1"/>
        <w:rPr>
          <w:kern w:val="36"/>
          <w:sz w:val="28"/>
          <w:szCs w:val="28"/>
        </w:rPr>
      </w:pPr>
    </w:p>
    <w:p w:rsidR="00EC59E0" w:rsidRPr="008F6977" w:rsidRDefault="00EC59E0" w:rsidP="00DB496F">
      <w:pPr>
        <w:jc w:val="center"/>
        <w:rPr>
          <w:b/>
          <w:sz w:val="26"/>
          <w:szCs w:val="26"/>
        </w:rPr>
      </w:pPr>
      <w:r w:rsidRPr="008F6977">
        <w:rPr>
          <w:b/>
          <w:sz w:val="26"/>
          <w:szCs w:val="26"/>
        </w:rPr>
        <w:t xml:space="preserve">ПЕРЕЧЕНЬ </w:t>
      </w:r>
      <w:r w:rsidRPr="008F6977">
        <w:rPr>
          <w:b/>
          <w:sz w:val="26"/>
          <w:szCs w:val="26"/>
        </w:rPr>
        <w:br/>
        <w:t xml:space="preserve">законов Российской Федерации и законов РСФСР, федеральных конституционных законов, федеральных законов и иных нормативных правовых актов РСФСР и Российской Федерации, подлежащих признанию утратившими силу, приостановлению, изменению или принятию в связи </w:t>
      </w:r>
      <w:r w:rsidR="005B53A6">
        <w:rPr>
          <w:b/>
          <w:sz w:val="26"/>
          <w:szCs w:val="26"/>
        </w:rPr>
        <w:br/>
      </w:r>
      <w:r w:rsidRPr="008F6977">
        <w:rPr>
          <w:b/>
          <w:sz w:val="26"/>
          <w:szCs w:val="26"/>
        </w:rPr>
        <w:t xml:space="preserve">с принятием Федерального закона "О </w:t>
      </w:r>
      <w:r w:rsidR="00A54B12" w:rsidRPr="00A54B12">
        <w:rPr>
          <w:b/>
          <w:sz w:val="26"/>
          <w:szCs w:val="26"/>
        </w:rPr>
        <w:t>внесении изменений в Федеральный закон "Об общих принципах организации местного самоуправления в Российской Федерации" и статью 25 Федерального закона "Об общих принципах организации публичной власти в субъектах Российской Федерации</w:t>
      </w:r>
      <w:r w:rsidR="00F077E1" w:rsidRPr="008F6977">
        <w:rPr>
          <w:b/>
          <w:sz w:val="26"/>
          <w:szCs w:val="26"/>
        </w:rPr>
        <w:t>"</w:t>
      </w:r>
    </w:p>
    <w:p w:rsidR="00EC59E0" w:rsidRPr="00EA7631" w:rsidRDefault="00EC59E0" w:rsidP="00DB496F">
      <w:pPr>
        <w:ind w:firstLine="709"/>
        <w:jc w:val="both"/>
        <w:rPr>
          <w:sz w:val="28"/>
          <w:szCs w:val="28"/>
        </w:rPr>
      </w:pPr>
    </w:p>
    <w:p w:rsidR="00EC59E0" w:rsidRPr="00EA7631" w:rsidRDefault="00EC59E0" w:rsidP="00DB496F">
      <w:pPr>
        <w:ind w:firstLine="709"/>
        <w:jc w:val="both"/>
        <w:rPr>
          <w:sz w:val="28"/>
          <w:szCs w:val="28"/>
        </w:rPr>
      </w:pPr>
    </w:p>
    <w:p w:rsidR="00B276D4" w:rsidRPr="00B276D4" w:rsidRDefault="00A54B12" w:rsidP="00B276D4">
      <w:pPr>
        <w:pStyle w:val="ConsPlusNormal"/>
        <w:ind w:firstLine="709"/>
        <w:jc w:val="both"/>
        <w:rPr>
          <w:rFonts w:ascii="Times New Roman" w:hAnsi="Times New Roman" w:cs="Times New Roman"/>
          <w:sz w:val="28"/>
          <w:szCs w:val="28"/>
        </w:rPr>
      </w:pPr>
      <w:r w:rsidRPr="00B276D4">
        <w:rPr>
          <w:rFonts w:ascii="Times New Roman" w:hAnsi="Times New Roman" w:cs="Times New Roman"/>
          <w:bCs/>
          <w:sz w:val="28"/>
          <w:szCs w:val="28"/>
        </w:rPr>
        <w:t xml:space="preserve">Принятие Федерального закона "О внесении изменений в Федеральный закон "Об общих принципах организации местного самоуправления </w:t>
      </w:r>
      <w:r w:rsidR="00B276D4">
        <w:rPr>
          <w:rFonts w:ascii="Times New Roman" w:hAnsi="Times New Roman" w:cs="Times New Roman"/>
          <w:bCs/>
          <w:sz w:val="28"/>
          <w:szCs w:val="28"/>
        </w:rPr>
        <w:br/>
      </w:r>
      <w:r w:rsidRPr="00B276D4">
        <w:rPr>
          <w:rFonts w:ascii="Times New Roman" w:hAnsi="Times New Roman" w:cs="Times New Roman"/>
          <w:bCs/>
          <w:sz w:val="28"/>
          <w:szCs w:val="28"/>
        </w:rPr>
        <w:t xml:space="preserve">в Российской Федерации" и статью 25 Федерального закона "Об общих принципах организации публичной власти в субъектах Российской Федерации" </w:t>
      </w:r>
      <w:r w:rsidR="00B276D4" w:rsidRPr="00B276D4">
        <w:rPr>
          <w:rFonts w:ascii="Times New Roman" w:hAnsi="Times New Roman" w:cs="Times New Roman"/>
          <w:sz w:val="28"/>
          <w:szCs w:val="28"/>
        </w:rPr>
        <w:t>не потребует признания утратившими силу, приостановления, изменения или принятия законов Российской Федерации и законов РСФСР, федеральных конституционных законов, федеральных законов и иных нормативных правовых актов РСФСР и Российской Федерации.</w:t>
      </w:r>
    </w:p>
    <w:p w:rsidR="00EC59E0" w:rsidRPr="00EA7631" w:rsidRDefault="00EC59E0" w:rsidP="00DB496F">
      <w:pPr>
        <w:pStyle w:val="21"/>
        <w:rPr>
          <w:bCs/>
          <w:szCs w:val="28"/>
        </w:rPr>
      </w:pPr>
    </w:p>
    <w:p w:rsidR="00EC59E0" w:rsidRPr="00EA7631" w:rsidRDefault="00EC59E0" w:rsidP="00DB496F">
      <w:pPr>
        <w:pStyle w:val="21"/>
        <w:rPr>
          <w:bCs/>
          <w:szCs w:val="28"/>
        </w:rPr>
      </w:pPr>
    </w:p>
    <w:p w:rsidR="00EC59E0" w:rsidRPr="00EA7631" w:rsidRDefault="00EC59E0" w:rsidP="00DB496F">
      <w:pPr>
        <w:pStyle w:val="21"/>
        <w:rPr>
          <w:bCs/>
          <w:szCs w:val="28"/>
        </w:rPr>
      </w:pPr>
    </w:p>
    <w:p w:rsidR="00EC59E0" w:rsidRPr="00EA7631" w:rsidRDefault="00EC59E0" w:rsidP="00DB496F">
      <w:pPr>
        <w:pStyle w:val="u"/>
        <w:tabs>
          <w:tab w:val="right" w:pos="9639"/>
        </w:tabs>
        <w:ind w:firstLine="0"/>
        <w:jc w:val="left"/>
        <w:rPr>
          <w:sz w:val="28"/>
          <w:szCs w:val="28"/>
        </w:rPr>
      </w:pPr>
      <w:r w:rsidRPr="00EA7631">
        <w:rPr>
          <w:sz w:val="28"/>
          <w:szCs w:val="28"/>
        </w:rPr>
        <w:t xml:space="preserve">Председатель </w:t>
      </w:r>
      <w:r w:rsidRPr="00EA7631">
        <w:rPr>
          <w:sz w:val="28"/>
          <w:szCs w:val="28"/>
        </w:rPr>
        <w:br/>
        <w:t xml:space="preserve">Законодательного собрания </w:t>
      </w:r>
      <w:r w:rsidRPr="00EA7631">
        <w:rPr>
          <w:sz w:val="28"/>
          <w:szCs w:val="28"/>
        </w:rPr>
        <w:br/>
        <w:t>Ленинградской области</w:t>
      </w:r>
      <w:r w:rsidRPr="00EA7631">
        <w:rPr>
          <w:sz w:val="28"/>
          <w:szCs w:val="28"/>
        </w:rPr>
        <w:tab/>
        <w:t>С. Бебенин</w:t>
      </w:r>
    </w:p>
    <w:p w:rsidR="00EC59E0" w:rsidRPr="00EA7631" w:rsidRDefault="00EC59E0" w:rsidP="00DB496F">
      <w:pPr>
        <w:pStyle w:val="ConsPlusTitle"/>
        <w:sectPr w:rsidR="00EC59E0" w:rsidRPr="00EA7631" w:rsidSect="00C13BDB">
          <w:pgSz w:w="11906" w:h="16838" w:code="9"/>
          <w:pgMar w:top="1134" w:right="737" w:bottom="1134" w:left="1531" w:header="709" w:footer="0" w:gutter="0"/>
          <w:pgNumType w:start="1"/>
          <w:cols w:space="708"/>
          <w:titlePg/>
          <w:docGrid w:linePitch="360"/>
        </w:sectPr>
      </w:pPr>
    </w:p>
    <w:p w:rsidR="005B53A6" w:rsidRPr="0013299C" w:rsidRDefault="005B53A6" w:rsidP="005B53A6">
      <w:pPr>
        <w:pStyle w:val="12"/>
        <w:shd w:val="clear" w:color="auto" w:fill="auto"/>
        <w:spacing w:before="0" w:line="240" w:lineRule="auto"/>
        <w:ind w:left="5954"/>
        <w:rPr>
          <w:spacing w:val="0"/>
          <w:sz w:val="24"/>
          <w:szCs w:val="24"/>
        </w:rPr>
      </w:pPr>
      <w:r w:rsidRPr="0013299C">
        <w:rPr>
          <w:spacing w:val="0"/>
          <w:sz w:val="24"/>
          <w:szCs w:val="24"/>
        </w:rPr>
        <w:lastRenderedPageBreak/>
        <w:t>Приложение</w:t>
      </w:r>
    </w:p>
    <w:p w:rsidR="005B53A6" w:rsidRPr="005B53A6" w:rsidRDefault="005B53A6" w:rsidP="005B53A6">
      <w:pPr>
        <w:ind w:left="5954" w:right="-285"/>
      </w:pPr>
      <w:r w:rsidRPr="005B53A6">
        <w:t xml:space="preserve">к проекту федерального закона </w:t>
      </w:r>
      <w:r w:rsidRPr="005B53A6">
        <w:br/>
        <w:t xml:space="preserve">"О внесении изменений </w:t>
      </w:r>
      <w:r>
        <w:br/>
      </w:r>
      <w:r w:rsidRPr="005B53A6">
        <w:t xml:space="preserve">в Федеральный закон "Об общих принципах организации местного самоуправления в Российской </w:t>
      </w:r>
      <w:r w:rsidRPr="005B53A6">
        <w:rPr>
          <w:spacing w:val="-2"/>
        </w:rPr>
        <w:t>Федерации" и статью 25 Федерального</w:t>
      </w:r>
      <w:r w:rsidRPr="005B53A6">
        <w:t xml:space="preserve"> закона "Об общих принципах организации публичной власти </w:t>
      </w:r>
      <w:r>
        <w:br/>
      </w:r>
      <w:r w:rsidRPr="005B53A6">
        <w:t>в субъектах Российской Федерации"</w:t>
      </w:r>
    </w:p>
    <w:p w:rsidR="00A54B12" w:rsidRPr="00EA7631" w:rsidRDefault="00A54B12" w:rsidP="00A54B12">
      <w:pPr>
        <w:shd w:val="clear" w:color="auto" w:fill="FFFFFF"/>
        <w:ind w:firstLine="709"/>
        <w:outlineLvl w:val="1"/>
        <w:rPr>
          <w:kern w:val="36"/>
          <w:sz w:val="28"/>
          <w:szCs w:val="28"/>
        </w:rPr>
      </w:pPr>
    </w:p>
    <w:p w:rsidR="00430259" w:rsidRPr="00EA7631" w:rsidRDefault="00430259" w:rsidP="00DB496F">
      <w:pPr>
        <w:shd w:val="clear" w:color="auto" w:fill="FFFFFF"/>
        <w:ind w:firstLine="709"/>
        <w:jc w:val="both"/>
        <w:outlineLvl w:val="1"/>
        <w:rPr>
          <w:kern w:val="36"/>
          <w:sz w:val="28"/>
          <w:szCs w:val="28"/>
        </w:rPr>
      </w:pPr>
    </w:p>
    <w:p w:rsidR="0013299C" w:rsidRPr="00EA7631" w:rsidRDefault="0013299C" w:rsidP="00DB496F">
      <w:pPr>
        <w:shd w:val="clear" w:color="auto" w:fill="FFFFFF"/>
        <w:ind w:firstLine="709"/>
        <w:jc w:val="both"/>
        <w:outlineLvl w:val="1"/>
        <w:rPr>
          <w:kern w:val="36"/>
          <w:sz w:val="28"/>
          <w:szCs w:val="28"/>
        </w:rPr>
      </w:pPr>
    </w:p>
    <w:p w:rsidR="00F13BFA" w:rsidRPr="00EA7631" w:rsidRDefault="00F13BFA" w:rsidP="00DB496F">
      <w:pPr>
        <w:shd w:val="clear" w:color="auto" w:fill="FFFFFF"/>
        <w:ind w:firstLine="709"/>
        <w:jc w:val="both"/>
        <w:outlineLvl w:val="1"/>
        <w:rPr>
          <w:kern w:val="36"/>
          <w:sz w:val="28"/>
          <w:szCs w:val="28"/>
        </w:rPr>
      </w:pPr>
    </w:p>
    <w:p w:rsidR="0013299C" w:rsidRPr="00EA7631" w:rsidRDefault="00EC59E0" w:rsidP="00DB496F">
      <w:pPr>
        <w:jc w:val="center"/>
        <w:rPr>
          <w:b/>
          <w:sz w:val="26"/>
          <w:szCs w:val="26"/>
        </w:rPr>
      </w:pPr>
      <w:r w:rsidRPr="00EA7631">
        <w:rPr>
          <w:b/>
          <w:sz w:val="26"/>
          <w:szCs w:val="26"/>
        </w:rPr>
        <w:t xml:space="preserve">ФИНАНСОВО-ЭКОНОМИЧЕСКОЕ ОБОСНОВАНИЕ </w:t>
      </w:r>
      <w:r w:rsidRPr="00EA7631">
        <w:rPr>
          <w:b/>
          <w:sz w:val="26"/>
          <w:szCs w:val="26"/>
        </w:rPr>
        <w:br/>
        <w:t xml:space="preserve">к проекту </w:t>
      </w:r>
      <w:r w:rsidR="00967ECB" w:rsidRPr="00EA7631">
        <w:rPr>
          <w:b/>
          <w:sz w:val="26"/>
          <w:szCs w:val="26"/>
        </w:rPr>
        <w:t xml:space="preserve">федерального </w:t>
      </w:r>
      <w:r w:rsidR="005F68B6" w:rsidRPr="00EA7631">
        <w:rPr>
          <w:b/>
          <w:sz w:val="26"/>
          <w:szCs w:val="26"/>
        </w:rPr>
        <w:t xml:space="preserve">закона "О </w:t>
      </w:r>
      <w:r w:rsidR="00A54B12" w:rsidRPr="00A54B12">
        <w:rPr>
          <w:b/>
          <w:sz w:val="26"/>
          <w:szCs w:val="26"/>
        </w:rPr>
        <w:t>внесении изменений в Федеральный закон "Об общих принципах организации местного самоуправления в Российской Федерации" и статью 25 Федерального закона "Об общих принципах организации публичной власти в субъектах Российской Федерации</w:t>
      </w:r>
      <w:r w:rsidR="0013299C" w:rsidRPr="00EA7631">
        <w:rPr>
          <w:b/>
          <w:sz w:val="26"/>
          <w:szCs w:val="26"/>
        </w:rPr>
        <w:t>"</w:t>
      </w:r>
    </w:p>
    <w:p w:rsidR="00EC59E0" w:rsidRPr="00EA7631" w:rsidRDefault="00EC59E0" w:rsidP="00DB496F">
      <w:pPr>
        <w:rPr>
          <w:sz w:val="28"/>
          <w:szCs w:val="28"/>
        </w:rPr>
      </w:pPr>
    </w:p>
    <w:p w:rsidR="0013299C" w:rsidRPr="00EA7631" w:rsidRDefault="0013299C" w:rsidP="00DB496F">
      <w:pPr>
        <w:rPr>
          <w:sz w:val="28"/>
          <w:szCs w:val="28"/>
        </w:rPr>
      </w:pPr>
    </w:p>
    <w:p w:rsidR="00B276D4" w:rsidRPr="00B276D4" w:rsidRDefault="00B276D4" w:rsidP="00B276D4">
      <w:pPr>
        <w:pStyle w:val="ConsPlusNormal"/>
        <w:ind w:firstLine="709"/>
        <w:jc w:val="both"/>
        <w:rPr>
          <w:rFonts w:ascii="Times New Roman" w:hAnsi="Times New Roman" w:cs="Times New Roman"/>
          <w:sz w:val="28"/>
          <w:szCs w:val="28"/>
        </w:rPr>
      </w:pPr>
      <w:r w:rsidRPr="00B276D4">
        <w:rPr>
          <w:rFonts w:ascii="Times New Roman" w:hAnsi="Times New Roman" w:cs="Times New Roman"/>
          <w:sz w:val="28"/>
          <w:szCs w:val="28"/>
        </w:rPr>
        <w:t xml:space="preserve">Принятие Федерального </w:t>
      </w:r>
      <w:hyperlink w:anchor="P1">
        <w:r w:rsidRPr="00B276D4">
          <w:rPr>
            <w:rFonts w:ascii="Times New Roman" w:hAnsi="Times New Roman" w:cs="Times New Roman"/>
            <w:sz w:val="28"/>
            <w:szCs w:val="28"/>
          </w:rPr>
          <w:t>закона</w:t>
        </w:r>
      </w:hyperlink>
      <w:r w:rsidRPr="00B276D4">
        <w:rPr>
          <w:rFonts w:ascii="Times New Roman" w:hAnsi="Times New Roman" w:cs="Times New Roman"/>
          <w:sz w:val="28"/>
          <w:szCs w:val="28"/>
        </w:rPr>
        <w:t xml:space="preserve"> "О внесении изменений в Федеральный закон "Об общих принципах организации местного самоуправления </w:t>
      </w:r>
      <w:r>
        <w:rPr>
          <w:rFonts w:ascii="Times New Roman" w:hAnsi="Times New Roman" w:cs="Times New Roman"/>
          <w:sz w:val="28"/>
          <w:szCs w:val="28"/>
        </w:rPr>
        <w:br/>
      </w:r>
      <w:r w:rsidRPr="00B276D4">
        <w:rPr>
          <w:rFonts w:ascii="Times New Roman" w:hAnsi="Times New Roman" w:cs="Times New Roman"/>
          <w:sz w:val="28"/>
          <w:szCs w:val="28"/>
        </w:rPr>
        <w:t xml:space="preserve">в Российской Федерации" и статью 25 Федерального закона "Об общих принципах организации публичной власти в субъектах Российской Федерации" не потребует дополнительных расходов из </w:t>
      </w:r>
      <w:r>
        <w:rPr>
          <w:rFonts w:ascii="Times New Roman" w:hAnsi="Times New Roman" w:cs="Times New Roman"/>
          <w:sz w:val="28"/>
          <w:szCs w:val="28"/>
        </w:rPr>
        <w:t xml:space="preserve">средств </w:t>
      </w:r>
      <w:r w:rsidRPr="00B276D4">
        <w:rPr>
          <w:rFonts w:ascii="Times New Roman" w:hAnsi="Times New Roman" w:cs="Times New Roman"/>
          <w:sz w:val="28"/>
          <w:szCs w:val="28"/>
        </w:rPr>
        <w:t>федерального бюджета</w:t>
      </w:r>
      <w:r>
        <w:rPr>
          <w:rFonts w:ascii="Times New Roman" w:hAnsi="Times New Roman" w:cs="Times New Roman"/>
          <w:sz w:val="28"/>
          <w:szCs w:val="28"/>
        </w:rPr>
        <w:t xml:space="preserve"> </w:t>
      </w:r>
      <w:r>
        <w:rPr>
          <w:rFonts w:ascii="Times New Roman" w:hAnsi="Times New Roman" w:cs="Times New Roman"/>
          <w:sz w:val="28"/>
          <w:szCs w:val="28"/>
        </w:rPr>
        <w:br/>
        <w:t>и иных бюджетов бюджетной системы Российской Федерации</w:t>
      </w:r>
      <w:r w:rsidRPr="00B276D4">
        <w:rPr>
          <w:rFonts w:ascii="Times New Roman" w:hAnsi="Times New Roman" w:cs="Times New Roman"/>
          <w:sz w:val="28"/>
          <w:szCs w:val="28"/>
        </w:rPr>
        <w:t>.</w:t>
      </w:r>
    </w:p>
    <w:p w:rsidR="00EC59E0" w:rsidRPr="00EA7631" w:rsidRDefault="00EC59E0" w:rsidP="00DB496F">
      <w:pPr>
        <w:pStyle w:val="21"/>
        <w:rPr>
          <w:bCs/>
          <w:szCs w:val="28"/>
        </w:rPr>
      </w:pPr>
    </w:p>
    <w:p w:rsidR="0013299C" w:rsidRPr="00EA7631" w:rsidRDefault="0013299C" w:rsidP="00DB496F">
      <w:pPr>
        <w:pStyle w:val="21"/>
        <w:rPr>
          <w:bCs/>
          <w:szCs w:val="28"/>
        </w:rPr>
      </w:pPr>
    </w:p>
    <w:p w:rsidR="0013299C" w:rsidRPr="00EA7631" w:rsidRDefault="0013299C" w:rsidP="00DB496F">
      <w:pPr>
        <w:pStyle w:val="21"/>
        <w:rPr>
          <w:bCs/>
          <w:szCs w:val="28"/>
        </w:rPr>
      </w:pPr>
    </w:p>
    <w:p w:rsidR="00EC59E0" w:rsidRPr="00EA7631" w:rsidRDefault="00EC59E0" w:rsidP="00DB496F">
      <w:pPr>
        <w:pStyle w:val="u"/>
        <w:tabs>
          <w:tab w:val="right" w:pos="9639"/>
        </w:tabs>
        <w:ind w:firstLine="0"/>
        <w:jc w:val="left"/>
        <w:rPr>
          <w:sz w:val="28"/>
          <w:szCs w:val="28"/>
        </w:rPr>
      </w:pPr>
      <w:r w:rsidRPr="00EA7631">
        <w:rPr>
          <w:sz w:val="28"/>
          <w:szCs w:val="28"/>
        </w:rPr>
        <w:t xml:space="preserve">Председатель </w:t>
      </w:r>
      <w:r w:rsidRPr="00EA7631">
        <w:rPr>
          <w:sz w:val="28"/>
          <w:szCs w:val="28"/>
        </w:rPr>
        <w:br/>
        <w:t xml:space="preserve">Законодательного собрания </w:t>
      </w:r>
      <w:r w:rsidRPr="00EA7631">
        <w:rPr>
          <w:sz w:val="28"/>
          <w:szCs w:val="28"/>
        </w:rPr>
        <w:br/>
        <w:t>Ленинградской области</w:t>
      </w:r>
      <w:r w:rsidRPr="00EA7631">
        <w:rPr>
          <w:sz w:val="28"/>
          <w:szCs w:val="28"/>
        </w:rPr>
        <w:tab/>
        <w:t>С. Бебенин</w:t>
      </w:r>
    </w:p>
    <w:sectPr w:rsidR="00EC59E0" w:rsidRPr="00EA7631" w:rsidSect="00BB5E9D">
      <w:headerReference w:type="default" r:id="rId9"/>
      <w:pgSz w:w="11906" w:h="16838"/>
      <w:pgMar w:top="1134" w:right="737"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CA3" w:rsidRDefault="00AF1CA3" w:rsidP="00994AFD">
      <w:r>
        <w:separator/>
      </w:r>
    </w:p>
  </w:endnote>
  <w:endnote w:type="continuationSeparator" w:id="0">
    <w:p w:rsidR="00AF1CA3" w:rsidRDefault="00AF1CA3" w:rsidP="0099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CA3" w:rsidRDefault="00AF1CA3" w:rsidP="00994AFD">
      <w:r>
        <w:separator/>
      </w:r>
    </w:p>
  </w:footnote>
  <w:footnote w:type="continuationSeparator" w:id="0">
    <w:p w:rsidR="00AF1CA3" w:rsidRDefault="00AF1CA3" w:rsidP="00994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DB" w:rsidRDefault="00AF1CA3">
    <w:pPr>
      <w:pStyle w:val="a5"/>
      <w:jc w:val="right"/>
    </w:pPr>
    <w:r>
      <w:fldChar w:fldCharType="begin"/>
    </w:r>
    <w:r>
      <w:instrText xml:space="preserve"> PAGE   \* MERGEFORMAT </w:instrText>
    </w:r>
    <w:r>
      <w:fldChar w:fldCharType="separate"/>
    </w:r>
    <w:r w:rsidR="00BF3ACB">
      <w:rPr>
        <w:noProof/>
      </w:rPr>
      <w:t>2</w:t>
    </w:r>
    <w:r>
      <w:rPr>
        <w:noProof/>
      </w:rPr>
      <w:fldChar w:fldCharType="end"/>
    </w:r>
  </w:p>
  <w:p w:rsidR="00C13BDB" w:rsidRDefault="00C13BD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8858"/>
      <w:docPartObj>
        <w:docPartGallery w:val="Page Numbers (Top of Page)"/>
        <w:docPartUnique/>
      </w:docPartObj>
    </w:sdtPr>
    <w:sdtEndPr/>
    <w:sdtContent>
      <w:p w:rsidR="00C13BDB" w:rsidRDefault="00AF1CA3">
        <w:pPr>
          <w:pStyle w:val="a5"/>
          <w:jc w:val="right"/>
        </w:pPr>
        <w:r>
          <w:fldChar w:fldCharType="begin"/>
        </w:r>
        <w:r>
          <w:instrText xml:space="preserve"> PAGE   \* MERGEFORMAT </w:instrText>
        </w:r>
        <w:r>
          <w:fldChar w:fldCharType="separate"/>
        </w:r>
        <w:r w:rsidR="00A54B12">
          <w:rPr>
            <w:noProof/>
          </w:rPr>
          <w:t>2</w:t>
        </w:r>
        <w:r>
          <w:rPr>
            <w:noProof/>
          </w:rPr>
          <w:fldChar w:fldCharType="end"/>
        </w:r>
      </w:p>
    </w:sdtContent>
  </w:sdt>
  <w:p w:rsidR="00C13BDB" w:rsidRDefault="00C13BD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C0"/>
    <w:rsid w:val="00001B5D"/>
    <w:rsid w:val="00012F8A"/>
    <w:rsid w:val="00015D91"/>
    <w:rsid w:val="00036782"/>
    <w:rsid w:val="00036D20"/>
    <w:rsid w:val="00045EAB"/>
    <w:rsid w:val="00086729"/>
    <w:rsid w:val="000A5A46"/>
    <w:rsid w:val="000B3ECE"/>
    <w:rsid w:val="000F732E"/>
    <w:rsid w:val="001153E3"/>
    <w:rsid w:val="0013299C"/>
    <w:rsid w:val="001526C7"/>
    <w:rsid w:val="00193DFD"/>
    <w:rsid w:val="001C110C"/>
    <w:rsid w:val="001C285F"/>
    <w:rsid w:val="001C45D1"/>
    <w:rsid w:val="001C4892"/>
    <w:rsid w:val="001D2FA6"/>
    <w:rsid w:val="001F5DDD"/>
    <w:rsid w:val="001F7F93"/>
    <w:rsid w:val="002210FC"/>
    <w:rsid w:val="00223EC3"/>
    <w:rsid w:val="0022409A"/>
    <w:rsid w:val="00226F47"/>
    <w:rsid w:val="0023052B"/>
    <w:rsid w:val="00245CED"/>
    <w:rsid w:val="002511D8"/>
    <w:rsid w:val="00256430"/>
    <w:rsid w:val="002736E3"/>
    <w:rsid w:val="002844F7"/>
    <w:rsid w:val="00292509"/>
    <w:rsid w:val="002A2040"/>
    <w:rsid w:val="002A2091"/>
    <w:rsid w:val="002B06ED"/>
    <w:rsid w:val="002C3421"/>
    <w:rsid w:val="002D68D5"/>
    <w:rsid w:val="002E0A68"/>
    <w:rsid w:val="002F0486"/>
    <w:rsid w:val="002F7080"/>
    <w:rsid w:val="00306EB0"/>
    <w:rsid w:val="003246BD"/>
    <w:rsid w:val="0033644E"/>
    <w:rsid w:val="00357691"/>
    <w:rsid w:val="0039080A"/>
    <w:rsid w:val="003E0124"/>
    <w:rsid w:val="003E3A9F"/>
    <w:rsid w:val="003F0F24"/>
    <w:rsid w:val="00430259"/>
    <w:rsid w:val="004325DE"/>
    <w:rsid w:val="00450ACF"/>
    <w:rsid w:val="00472984"/>
    <w:rsid w:val="004737E3"/>
    <w:rsid w:val="00475A71"/>
    <w:rsid w:val="00486A25"/>
    <w:rsid w:val="004A07E6"/>
    <w:rsid w:val="00511366"/>
    <w:rsid w:val="005323BA"/>
    <w:rsid w:val="00547B40"/>
    <w:rsid w:val="00556AC1"/>
    <w:rsid w:val="00563688"/>
    <w:rsid w:val="00567F65"/>
    <w:rsid w:val="005828EB"/>
    <w:rsid w:val="00591B85"/>
    <w:rsid w:val="005B53A6"/>
    <w:rsid w:val="005D3200"/>
    <w:rsid w:val="005E30AC"/>
    <w:rsid w:val="005E57B5"/>
    <w:rsid w:val="005E5992"/>
    <w:rsid w:val="005F68B6"/>
    <w:rsid w:val="00600660"/>
    <w:rsid w:val="00602D98"/>
    <w:rsid w:val="00605425"/>
    <w:rsid w:val="00617339"/>
    <w:rsid w:val="00620724"/>
    <w:rsid w:val="00630AA4"/>
    <w:rsid w:val="00641485"/>
    <w:rsid w:val="00653BBA"/>
    <w:rsid w:val="00654C46"/>
    <w:rsid w:val="00677E01"/>
    <w:rsid w:val="006800D2"/>
    <w:rsid w:val="006A43BA"/>
    <w:rsid w:val="006B1078"/>
    <w:rsid w:val="006B253A"/>
    <w:rsid w:val="006C1841"/>
    <w:rsid w:val="006C2767"/>
    <w:rsid w:val="00706264"/>
    <w:rsid w:val="00706C10"/>
    <w:rsid w:val="007271FA"/>
    <w:rsid w:val="00767EB3"/>
    <w:rsid w:val="007A6963"/>
    <w:rsid w:val="007A7B47"/>
    <w:rsid w:val="007C0485"/>
    <w:rsid w:val="007F5E9E"/>
    <w:rsid w:val="00815086"/>
    <w:rsid w:val="008308A1"/>
    <w:rsid w:val="00836E1E"/>
    <w:rsid w:val="00852A05"/>
    <w:rsid w:val="00854DE6"/>
    <w:rsid w:val="008821F0"/>
    <w:rsid w:val="00893455"/>
    <w:rsid w:val="008B0F2A"/>
    <w:rsid w:val="008B427D"/>
    <w:rsid w:val="008B6ADE"/>
    <w:rsid w:val="008F1771"/>
    <w:rsid w:val="008F6977"/>
    <w:rsid w:val="00912065"/>
    <w:rsid w:val="009176F2"/>
    <w:rsid w:val="00927785"/>
    <w:rsid w:val="00954E63"/>
    <w:rsid w:val="0096515A"/>
    <w:rsid w:val="00967ECB"/>
    <w:rsid w:val="00974B07"/>
    <w:rsid w:val="009866CC"/>
    <w:rsid w:val="00994AFD"/>
    <w:rsid w:val="009B0676"/>
    <w:rsid w:val="009B7057"/>
    <w:rsid w:val="009C2327"/>
    <w:rsid w:val="00A268F0"/>
    <w:rsid w:val="00A54B12"/>
    <w:rsid w:val="00A54C3E"/>
    <w:rsid w:val="00A758E9"/>
    <w:rsid w:val="00AB45B4"/>
    <w:rsid w:val="00AB6C87"/>
    <w:rsid w:val="00AD1FE2"/>
    <w:rsid w:val="00AE15B3"/>
    <w:rsid w:val="00AE1891"/>
    <w:rsid w:val="00AE42E8"/>
    <w:rsid w:val="00AE51AA"/>
    <w:rsid w:val="00AF1CA3"/>
    <w:rsid w:val="00AF4822"/>
    <w:rsid w:val="00B276D4"/>
    <w:rsid w:val="00B323FC"/>
    <w:rsid w:val="00B33813"/>
    <w:rsid w:val="00B63E11"/>
    <w:rsid w:val="00B72737"/>
    <w:rsid w:val="00B87C57"/>
    <w:rsid w:val="00B92328"/>
    <w:rsid w:val="00B93C0C"/>
    <w:rsid w:val="00BA7077"/>
    <w:rsid w:val="00BB5E9D"/>
    <w:rsid w:val="00BD26C0"/>
    <w:rsid w:val="00BE5FEE"/>
    <w:rsid w:val="00BF3ACB"/>
    <w:rsid w:val="00C128CD"/>
    <w:rsid w:val="00C13BDB"/>
    <w:rsid w:val="00C25DD0"/>
    <w:rsid w:val="00C47A61"/>
    <w:rsid w:val="00C56F43"/>
    <w:rsid w:val="00C57651"/>
    <w:rsid w:val="00C577E7"/>
    <w:rsid w:val="00C70D6A"/>
    <w:rsid w:val="00C800E5"/>
    <w:rsid w:val="00CA73DF"/>
    <w:rsid w:val="00CB5676"/>
    <w:rsid w:val="00CC24FB"/>
    <w:rsid w:val="00CD56BB"/>
    <w:rsid w:val="00CD760A"/>
    <w:rsid w:val="00CF08AF"/>
    <w:rsid w:val="00CF68C7"/>
    <w:rsid w:val="00D31EE2"/>
    <w:rsid w:val="00D4461A"/>
    <w:rsid w:val="00D575E0"/>
    <w:rsid w:val="00D71C7D"/>
    <w:rsid w:val="00D7598B"/>
    <w:rsid w:val="00D808F2"/>
    <w:rsid w:val="00D8676A"/>
    <w:rsid w:val="00D867BA"/>
    <w:rsid w:val="00D87718"/>
    <w:rsid w:val="00D90CC3"/>
    <w:rsid w:val="00D94A28"/>
    <w:rsid w:val="00DB2807"/>
    <w:rsid w:val="00DB496F"/>
    <w:rsid w:val="00DC4A60"/>
    <w:rsid w:val="00DC70DB"/>
    <w:rsid w:val="00DD3776"/>
    <w:rsid w:val="00DE4A4E"/>
    <w:rsid w:val="00E72F1A"/>
    <w:rsid w:val="00E822F9"/>
    <w:rsid w:val="00EA0070"/>
    <w:rsid w:val="00EA7631"/>
    <w:rsid w:val="00EB427C"/>
    <w:rsid w:val="00EC08EC"/>
    <w:rsid w:val="00EC59E0"/>
    <w:rsid w:val="00EC7054"/>
    <w:rsid w:val="00ED2096"/>
    <w:rsid w:val="00EE61E5"/>
    <w:rsid w:val="00EF6ECB"/>
    <w:rsid w:val="00F077E1"/>
    <w:rsid w:val="00F07DFC"/>
    <w:rsid w:val="00F133DE"/>
    <w:rsid w:val="00F13BFA"/>
    <w:rsid w:val="00F31545"/>
    <w:rsid w:val="00FB4000"/>
    <w:rsid w:val="00FC2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5FFB5"/>
  <w15:docId w15:val="{B2C09D81-EFA4-48E7-9999-BFBF8D43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8AF"/>
    <w:rPr>
      <w:sz w:val="24"/>
      <w:szCs w:val="24"/>
    </w:rPr>
  </w:style>
  <w:style w:type="paragraph" w:styleId="1">
    <w:name w:val="heading 1"/>
    <w:basedOn w:val="a"/>
    <w:next w:val="a"/>
    <w:link w:val="10"/>
    <w:qFormat/>
    <w:rsid w:val="00BD26C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BD26C0"/>
    <w:pPr>
      <w:keepNext/>
      <w:jc w:val="center"/>
      <w:outlineLvl w:val="1"/>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6C0"/>
    <w:rPr>
      <w:rFonts w:ascii="Cambria" w:hAnsi="Cambria"/>
      <w:b/>
      <w:bCs/>
      <w:kern w:val="32"/>
      <w:sz w:val="32"/>
      <w:szCs w:val="32"/>
    </w:rPr>
  </w:style>
  <w:style w:type="character" w:customStyle="1" w:styleId="20">
    <w:name w:val="Заголовок 2 Знак"/>
    <w:basedOn w:val="a0"/>
    <w:link w:val="2"/>
    <w:rsid w:val="00BD26C0"/>
    <w:rPr>
      <w:rFonts w:eastAsia="Arial Unicode MS"/>
      <w:sz w:val="28"/>
    </w:rPr>
  </w:style>
  <w:style w:type="paragraph" w:styleId="21">
    <w:name w:val="Body Text 2"/>
    <w:basedOn w:val="a"/>
    <w:link w:val="22"/>
    <w:rsid w:val="00BD26C0"/>
    <w:pPr>
      <w:jc w:val="both"/>
    </w:pPr>
    <w:rPr>
      <w:sz w:val="28"/>
    </w:rPr>
  </w:style>
  <w:style w:type="character" w:customStyle="1" w:styleId="22">
    <w:name w:val="Основной текст 2 Знак"/>
    <w:basedOn w:val="a0"/>
    <w:link w:val="21"/>
    <w:rsid w:val="00BD26C0"/>
    <w:rPr>
      <w:sz w:val="28"/>
      <w:szCs w:val="24"/>
    </w:rPr>
  </w:style>
  <w:style w:type="paragraph" w:styleId="3">
    <w:name w:val="Body Text 3"/>
    <w:basedOn w:val="a"/>
    <w:link w:val="30"/>
    <w:rsid w:val="00BD26C0"/>
    <w:pPr>
      <w:jc w:val="both"/>
    </w:pPr>
    <w:rPr>
      <w:b/>
      <w:bCs/>
    </w:rPr>
  </w:style>
  <w:style w:type="character" w:customStyle="1" w:styleId="30">
    <w:name w:val="Основной текст 3 Знак"/>
    <w:basedOn w:val="a0"/>
    <w:link w:val="3"/>
    <w:rsid w:val="00BD26C0"/>
    <w:rPr>
      <w:b/>
      <w:bCs/>
      <w:sz w:val="24"/>
      <w:szCs w:val="24"/>
    </w:rPr>
  </w:style>
  <w:style w:type="paragraph" w:customStyle="1" w:styleId="11">
    <w:name w:val="1_ТЕКСТ"/>
    <w:basedOn w:val="21"/>
    <w:qFormat/>
    <w:rsid w:val="00BD26C0"/>
    <w:pPr>
      <w:ind w:firstLine="709"/>
    </w:pPr>
    <w:rPr>
      <w:bCs/>
      <w:szCs w:val="28"/>
    </w:rPr>
  </w:style>
  <w:style w:type="paragraph" w:customStyle="1" w:styleId="ConsPlusNormal">
    <w:name w:val="ConsPlusNormal"/>
    <w:rsid w:val="00BD26C0"/>
    <w:pPr>
      <w:autoSpaceDE w:val="0"/>
      <w:autoSpaceDN w:val="0"/>
      <w:adjustRightInd w:val="0"/>
    </w:pPr>
    <w:rPr>
      <w:rFonts w:ascii="Arial" w:eastAsia="Calibri" w:hAnsi="Arial" w:cs="Arial"/>
      <w:lang w:eastAsia="en-US"/>
    </w:rPr>
  </w:style>
  <w:style w:type="paragraph" w:styleId="a3">
    <w:name w:val="No Spacing"/>
    <w:uiPriority w:val="1"/>
    <w:qFormat/>
    <w:rsid w:val="00BD26C0"/>
    <w:rPr>
      <w:sz w:val="24"/>
      <w:szCs w:val="24"/>
    </w:rPr>
  </w:style>
  <w:style w:type="paragraph" w:customStyle="1" w:styleId="u">
    <w:name w:val="u"/>
    <w:basedOn w:val="a"/>
    <w:rsid w:val="00BD26C0"/>
    <w:pPr>
      <w:ind w:firstLine="288"/>
      <w:jc w:val="both"/>
    </w:pPr>
  </w:style>
  <w:style w:type="character" w:customStyle="1" w:styleId="23">
    <w:name w:val="Заголовок №2_"/>
    <w:link w:val="24"/>
    <w:rsid w:val="00BD26C0"/>
    <w:rPr>
      <w:b/>
      <w:bCs/>
      <w:spacing w:val="10"/>
      <w:shd w:val="clear" w:color="auto" w:fill="FFFFFF"/>
    </w:rPr>
  </w:style>
  <w:style w:type="paragraph" w:customStyle="1" w:styleId="31">
    <w:name w:val="Основной текст3"/>
    <w:basedOn w:val="a"/>
    <w:rsid w:val="00BD26C0"/>
    <w:pPr>
      <w:widowControl w:val="0"/>
      <w:shd w:val="clear" w:color="auto" w:fill="FFFFFF"/>
      <w:spacing w:line="0" w:lineRule="atLeast"/>
      <w:jc w:val="both"/>
    </w:pPr>
    <w:rPr>
      <w:sz w:val="20"/>
      <w:szCs w:val="20"/>
    </w:rPr>
  </w:style>
  <w:style w:type="paragraph" w:customStyle="1" w:styleId="24">
    <w:name w:val="Заголовок №2"/>
    <w:basedOn w:val="a"/>
    <w:link w:val="23"/>
    <w:rsid w:val="00BD26C0"/>
    <w:pPr>
      <w:widowControl w:val="0"/>
      <w:shd w:val="clear" w:color="auto" w:fill="FFFFFF"/>
      <w:spacing w:before="600" w:after="420" w:line="0" w:lineRule="atLeast"/>
      <w:ind w:firstLine="540"/>
      <w:jc w:val="both"/>
      <w:outlineLvl w:val="1"/>
    </w:pPr>
    <w:rPr>
      <w:b/>
      <w:bCs/>
      <w:spacing w:val="10"/>
      <w:sz w:val="20"/>
      <w:szCs w:val="20"/>
    </w:rPr>
  </w:style>
  <w:style w:type="character" w:customStyle="1" w:styleId="a4">
    <w:name w:val="Основной текст_"/>
    <w:basedOn w:val="a0"/>
    <w:link w:val="12"/>
    <w:rsid w:val="008B6ADE"/>
    <w:rPr>
      <w:spacing w:val="10"/>
      <w:sz w:val="23"/>
      <w:szCs w:val="23"/>
      <w:shd w:val="clear" w:color="auto" w:fill="FFFFFF"/>
    </w:rPr>
  </w:style>
  <w:style w:type="character" w:customStyle="1" w:styleId="145pt80">
    <w:name w:val="Основной текст + 14;5 pt;Масштаб 80%"/>
    <w:basedOn w:val="a4"/>
    <w:rsid w:val="008B6ADE"/>
    <w:rPr>
      <w:spacing w:val="10"/>
      <w:w w:val="80"/>
      <w:sz w:val="29"/>
      <w:szCs w:val="29"/>
      <w:shd w:val="clear" w:color="auto" w:fill="FFFFFF"/>
    </w:rPr>
  </w:style>
  <w:style w:type="paragraph" w:customStyle="1" w:styleId="12">
    <w:name w:val="Основной текст1"/>
    <w:basedOn w:val="a"/>
    <w:link w:val="a4"/>
    <w:rsid w:val="008B6ADE"/>
    <w:pPr>
      <w:shd w:val="clear" w:color="auto" w:fill="FFFFFF"/>
      <w:spacing w:before="240" w:line="302" w:lineRule="exact"/>
      <w:jc w:val="both"/>
    </w:pPr>
    <w:rPr>
      <w:spacing w:val="10"/>
      <w:sz w:val="23"/>
      <w:szCs w:val="23"/>
    </w:rPr>
  </w:style>
  <w:style w:type="character" w:customStyle="1" w:styleId="25">
    <w:name w:val="Основной текст (2)_"/>
    <w:basedOn w:val="a0"/>
    <w:link w:val="26"/>
    <w:rsid w:val="008B6ADE"/>
    <w:rPr>
      <w:spacing w:val="10"/>
      <w:sz w:val="23"/>
      <w:szCs w:val="23"/>
      <w:shd w:val="clear" w:color="auto" w:fill="FFFFFF"/>
    </w:rPr>
  </w:style>
  <w:style w:type="paragraph" w:customStyle="1" w:styleId="26">
    <w:name w:val="Основной текст (2)"/>
    <w:basedOn w:val="a"/>
    <w:link w:val="25"/>
    <w:rsid w:val="008B6ADE"/>
    <w:pPr>
      <w:shd w:val="clear" w:color="auto" w:fill="FFFFFF"/>
      <w:spacing w:after="240" w:line="307" w:lineRule="exact"/>
    </w:pPr>
    <w:rPr>
      <w:spacing w:val="10"/>
      <w:sz w:val="23"/>
      <w:szCs w:val="23"/>
    </w:rPr>
  </w:style>
  <w:style w:type="character" w:customStyle="1" w:styleId="13">
    <w:name w:val="Заголовок №1_"/>
    <w:basedOn w:val="a0"/>
    <w:link w:val="14"/>
    <w:rsid w:val="008B6ADE"/>
    <w:rPr>
      <w:spacing w:val="10"/>
      <w:sz w:val="23"/>
      <w:szCs w:val="23"/>
      <w:shd w:val="clear" w:color="auto" w:fill="FFFFFF"/>
    </w:rPr>
  </w:style>
  <w:style w:type="paragraph" w:customStyle="1" w:styleId="14">
    <w:name w:val="Заголовок №1"/>
    <w:basedOn w:val="a"/>
    <w:link w:val="13"/>
    <w:rsid w:val="008B6ADE"/>
    <w:pPr>
      <w:shd w:val="clear" w:color="auto" w:fill="FFFFFF"/>
      <w:spacing w:after="540" w:line="307" w:lineRule="exact"/>
      <w:jc w:val="center"/>
      <w:outlineLvl w:val="0"/>
    </w:pPr>
    <w:rPr>
      <w:spacing w:val="10"/>
      <w:sz w:val="23"/>
      <w:szCs w:val="23"/>
    </w:rPr>
  </w:style>
  <w:style w:type="character" w:customStyle="1" w:styleId="7">
    <w:name w:val="Основной текст (7)_"/>
    <w:basedOn w:val="a0"/>
    <w:link w:val="70"/>
    <w:rsid w:val="00086729"/>
    <w:rPr>
      <w:b/>
      <w:bCs/>
      <w:sz w:val="25"/>
      <w:szCs w:val="25"/>
      <w:shd w:val="clear" w:color="auto" w:fill="FFFFFF"/>
    </w:rPr>
  </w:style>
  <w:style w:type="paragraph" w:customStyle="1" w:styleId="70">
    <w:name w:val="Основной текст (7)"/>
    <w:basedOn w:val="a"/>
    <w:link w:val="7"/>
    <w:rsid w:val="00086729"/>
    <w:pPr>
      <w:widowControl w:val="0"/>
      <w:shd w:val="clear" w:color="auto" w:fill="FFFFFF"/>
      <w:spacing w:after="300" w:line="324" w:lineRule="exact"/>
    </w:pPr>
    <w:rPr>
      <w:b/>
      <w:bCs/>
      <w:sz w:val="25"/>
      <w:szCs w:val="25"/>
    </w:rPr>
  </w:style>
  <w:style w:type="paragraph" w:customStyle="1" w:styleId="27">
    <w:name w:val="Основной текст2"/>
    <w:basedOn w:val="a"/>
    <w:rsid w:val="00086729"/>
    <w:pPr>
      <w:widowControl w:val="0"/>
      <w:shd w:val="clear" w:color="auto" w:fill="FFFFFF"/>
      <w:spacing w:before="360" w:after="180" w:line="263" w:lineRule="exact"/>
      <w:jc w:val="center"/>
    </w:pPr>
    <w:rPr>
      <w:sz w:val="26"/>
      <w:szCs w:val="26"/>
    </w:rPr>
  </w:style>
  <w:style w:type="paragraph" w:styleId="a5">
    <w:name w:val="header"/>
    <w:basedOn w:val="a"/>
    <w:link w:val="a6"/>
    <w:uiPriority w:val="99"/>
    <w:unhideWhenUsed/>
    <w:rsid w:val="00994AFD"/>
    <w:pPr>
      <w:tabs>
        <w:tab w:val="center" w:pos="4677"/>
        <w:tab w:val="right" w:pos="9355"/>
      </w:tabs>
    </w:pPr>
  </w:style>
  <w:style w:type="character" w:customStyle="1" w:styleId="a6">
    <w:name w:val="Верхний колонтитул Знак"/>
    <w:basedOn w:val="a0"/>
    <w:link w:val="a5"/>
    <w:uiPriority w:val="99"/>
    <w:rsid w:val="00994AFD"/>
    <w:rPr>
      <w:sz w:val="24"/>
      <w:szCs w:val="24"/>
    </w:rPr>
  </w:style>
  <w:style w:type="paragraph" w:styleId="a7">
    <w:name w:val="footer"/>
    <w:basedOn w:val="a"/>
    <w:link w:val="a8"/>
    <w:uiPriority w:val="99"/>
    <w:semiHidden/>
    <w:unhideWhenUsed/>
    <w:rsid w:val="00994AFD"/>
    <w:pPr>
      <w:tabs>
        <w:tab w:val="center" w:pos="4677"/>
        <w:tab w:val="right" w:pos="9355"/>
      </w:tabs>
    </w:pPr>
  </w:style>
  <w:style w:type="character" w:customStyle="1" w:styleId="a8">
    <w:name w:val="Нижний колонтитул Знак"/>
    <w:basedOn w:val="a0"/>
    <w:link w:val="a7"/>
    <w:uiPriority w:val="99"/>
    <w:semiHidden/>
    <w:rsid w:val="00994AFD"/>
    <w:rPr>
      <w:sz w:val="24"/>
      <w:szCs w:val="24"/>
    </w:rPr>
  </w:style>
  <w:style w:type="paragraph" w:styleId="a9">
    <w:name w:val="Body Text Indent"/>
    <w:basedOn w:val="a"/>
    <w:link w:val="aa"/>
    <w:uiPriority w:val="99"/>
    <w:semiHidden/>
    <w:unhideWhenUsed/>
    <w:rsid w:val="00994AFD"/>
    <w:pPr>
      <w:spacing w:after="120"/>
      <w:ind w:left="283"/>
    </w:pPr>
  </w:style>
  <w:style w:type="character" w:customStyle="1" w:styleId="aa">
    <w:name w:val="Основной текст с отступом Знак"/>
    <w:basedOn w:val="a0"/>
    <w:link w:val="a9"/>
    <w:uiPriority w:val="99"/>
    <w:semiHidden/>
    <w:rsid w:val="00994AFD"/>
    <w:rPr>
      <w:sz w:val="24"/>
      <w:szCs w:val="24"/>
    </w:rPr>
  </w:style>
  <w:style w:type="paragraph" w:customStyle="1" w:styleId="ConsPlusTitle">
    <w:name w:val="ConsPlusTitle"/>
    <w:rsid w:val="00994AFD"/>
    <w:pPr>
      <w:autoSpaceDE w:val="0"/>
      <w:autoSpaceDN w:val="0"/>
      <w:adjustRightInd w:val="0"/>
    </w:pPr>
    <w:rPr>
      <w:b/>
      <w:bCs/>
      <w:sz w:val="28"/>
      <w:szCs w:val="28"/>
    </w:rPr>
  </w:style>
  <w:style w:type="character" w:customStyle="1" w:styleId="ab">
    <w:name w:val="Основной текст + Полужирный"/>
    <w:basedOn w:val="a4"/>
    <w:rsid w:val="00994AFD"/>
    <w:rPr>
      <w:b/>
      <w:bCs/>
      <w:color w:val="000000"/>
      <w:spacing w:val="0"/>
      <w:w w:val="100"/>
      <w:position w:val="0"/>
      <w:sz w:val="27"/>
      <w:szCs w:val="27"/>
      <w:shd w:val="clear" w:color="auto" w:fill="FFFFFF"/>
      <w:lang w:val="ru-RU"/>
    </w:rPr>
  </w:style>
  <w:style w:type="character" w:customStyle="1" w:styleId="214pt">
    <w:name w:val="Основной текст (2) + 14 pt"/>
    <w:aliases w:val="Интервал 0 pt"/>
    <w:basedOn w:val="a0"/>
    <w:rsid w:val="00994AFD"/>
    <w:rPr>
      <w:color w:val="000000"/>
      <w:spacing w:val="0"/>
      <w:w w:val="100"/>
      <w:position w:val="0"/>
      <w:sz w:val="28"/>
      <w:szCs w:val="28"/>
      <w:shd w:val="clear" w:color="auto" w:fill="FFFFFF"/>
      <w:lang w:val="ru-RU"/>
    </w:rPr>
  </w:style>
  <w:style w:type="character" w:styleId="ac">
    <w:name w:val="Hyperlink"/>
    <w:uiPriority w:val="99"/>
    <w:semiHidden/>
    <w:unhideWhenUsed/>
    <w:rsid w:val="00DE4A4E"/>
    <w:rPr>
      <w:rFonts w:ascii="Times New Roman" w:hAnsi="Times New Roman" w:cs="Times New Roman" w:hint="default"/>
      <w:color w:val="0000FF"/>
      <w:u w:val="single"/>
    </w:rPr>
  </w:style>
  <w:style w:type="paragraph" w:customStyle="1" w:styleId="Style6">
    <w:name w:val="Style6"/>
    <w:basedOn w:val="a"/>
    <w:uiPriority w:val="99"/>
    <w:rsid w:val="00B323FC"/>
    <w:pPr>
      <w:widowControl w:val="0"/>
      <w:autoSpaceDE w:val="0"/>
      <w:autoSpaceDN w:val="0"/>
      <w:adjustRightInd w:val="0"/>
      <w:spacing w:line="459" w:lineRule="exact"/>
      <w:ind w:firstLine="667"/>
      <w:jc w:val="both"/>
    </w:pPr>
  </w:style>
  <w:style w:type="character" w:customStyle="1" w:styleId="FontStyle14">
    <w:name w:val="Font Style14"/>
    <w:uiPriority w:val="99"/>
    <w:rsid w:val="00B323FC"/>
    <w:rPr>
      <w:rFonts w:ascii="Times New Roman" w:hAnsi="Times New Roman" w:cs="Times New Roman" w:hint="default"/>
      <w:sz w:val="24"/>
    </w:rPr>
  </w:style>
  <w:style w:type="character" w:customStyle="1" w:styleId="FontStyle13">
    <w:name w:val="Font Style13"/>
    <w:uiPriority w:val="99"/>
    <w:rsid w:val="00815086"/>
    <w:rPr>
      <w:rFonts w:ascii="Times New Roman" w:hAnsi="Times New Roman" w:cs="Times New Roman" w:hint="default"/>
      <w:b/>
      <w:bCs w:val="0"/>
      <w:sz w:val="24"/>
    </w:rPr>
  </w:style>
  <w:style w:type="character" w:styleId="ad">
    <w:name w:val="annotation reference"/>
    <w:rsid w:val="00045EAB"/>
    <w:rPr>
      <w:sz w:val="16"/>
      <w:szCs w:val="16"/>
    </w:rPr>
  </w:style>
  <w:style w:type="character" w:customStyle="1" w:styleId="9">
    <w:name w:val="Основной текст (9)_"/>
    <w:link w:val="90"/>
    <w:rsid w:val="00BB5E9D"/>
    <w:rPr>
      <w:b/>
      <w:bCs/>
      <w:spacing w:val="10"/>
      <w:shd w:val="clear" w:color="auto" w:fill="FFFFFF"/>
    </w:rPr>
  </w:style>
  <w:style w:type="paragraph" w:customStyle="1" w:styleId="90">
    <w:name w:val="Основной текст (9)"/>
    <w:basedOn w:val="a"/>
    <w:link w:val="9"/>
    <w:rsid w:val="00BB5E9D"/>
    <w:pPr>
      <w:widowControl w:val="0"/>
      <w:shd w:val="clear" w:color="auto" w:fill="FFFFFF"/>
      <w:spacing w:before="1080" w:after="360" w:line="0" w:lineRule="atLeast"/>
      <w:jc w:val="center"/>
    </w:pPr>
    <w:rPr>
      <w:b/>
      <w:bCs/>
      <w:spacing w:val="10"/>
      <w:sz w:val="20"/>
      <w:szCs w:val="20"/>
    </w:rPr>
  </w:style>
  <w:style w:type="paragraph" w:customStyle="1" w:styleId="s1">
    <w:name w:val="s_1"/>
    <w:basedOn w:val="a"/>
    <w:rsid w:val="00A54B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ECDCB15AF624B4C03C607479B7A20D2CE718D18B2454C69CF3EF86938CCA50F844767EF2F260479OED8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1B991-6F1F-4141-BEEF-5EBAD60A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2467</Words>
  <Characters>14063</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16498</CharactersWithSpaces>
  <SharedDoc>false</SharedDoc>
  <HLinks>
    <vt:vector size="6" baseType="variant">
      <vt:variant>
        <vt:i4>6750262</vt:i4>
      </vt:variant>
      <vt:variant>
        <vt:i4>0</vt:i4>
      </vt:variant>
      <vt:variant>
        <vt:i4>0</vt:i4>
      </vt:variant>
      <vt:variant>
        <vt:i4>5</vt:i4>
      </vt:variant>
      <vt:variant>
        <vt:lpwstr>consultantplus://offline/ref=2934FCF9DB2E8E9CA013D5F45859A021CCE58680CF9E4D591105C7FC713C657171177DFF991243A3B5992EAC89727ECC9FB1F6FFD5D79BB3V2NEI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Науменко Дарья Юрьевна</cp:lastModifiedBy>
  <cp:revision>2</cp:revision>
  <cp:lastPrinted>2023-10-10T10:23:00Z</cp:lastPrinted>
  <dcterms:created xsi:type="dcterms:W3CDTF">2023-10-16T11:11:00Z</dcterms:created>
  <dcterms:modified xsi:type="dcterms:W3CDTF">2023-10-16T11:11:00Z</dcterms:modified>
</cp:coreProperties>
</file>